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47C324B9" w:rsidR="00E82060" w:rsidRPr="003B6BE1"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w:t>
      </w:r>
      <w:r w:rsidRPr="003B6BE1">
        <w:rPr>
          <w:rFonts w:ascii="Arial" w:eastAsia="Times New Roman" w:hAnsi="Arial" w:cs="Arial"/>
          <w:color w:val="000000" w:themeColor="text1"/>
          <w:lang w:eastAsia="sl-SI"/>
        </w:rPr>
        <w:t xml:space="preserve">naročila: </w:t>
      </w:r>
      <w:r w:rsidR="003B6BE1" w:rsidRPr="003B6BE1">
        <w:rPr>
          <w:rFonts w:ascii="Arial" w:hAnsi="Arial" w:cs="Arial"/>
          <w:color w:val="000000" w:themeColor="text1"/>
          <w:shd w:val="clear" w:color="auto" w:fill="FFFFFF"/>
        </w:rPr>
        <w:t>845080118-045-24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538C70FF"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BA726C">
        <w:rPr>
          <w:rFonts w:ascii="Arial" w:eastAsia="Times New Roman" w:hAnsi="Arial" w:cs="Arial"/>
          <w:lang w:eastAsia="sl-SI"/>
        </w:rPr>
        <w:t xml:space="preserve">december </w:t>
      </w:r>
      <w:r w:rsidR="008F177E">
        <w:rPr>
          <w:rFonts w:ascii="Arial" w:eastAsia="Times New Roman" w:hAnsi="Arial" w:cs="Arial"/>
          <w:lang w:eastAsia="sl-SI"/>
        </w:rPr>
        <w:t>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0C69ED5C"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9057D4">
        <w:rPr>
          <w:rFonts w:ascii="Arial" w:hAnsi="Arial" w:cs="Arial"/>
          <w:b/>
          <w:kern w:val="0"/>
          <w:sz w:val="24"/>
          <w:szCs w:val="24"/>
          <w:lang w:eastAsia="en-US"/>
        </w:rPr>
        <w:t>Oftalmološki operativni mikroskop</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46208AF2" w14:textId="007B1FDA" w:rsidR="000A4155"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68149459" w:history="1">
        <w:r w:rsidR="000A4155" w:rsidRPr="002D581F">
          <w:rPr>
            <w:rStyle w:val="Hiperpovezava"/>
            <w:rFonts w:ascii="Arial" w:hAnsi="Arial" w:cs="Arial"/>
            <w:noProof/>
          </w:rPr>
          <w:t>NAVODILA PONUDNIKOM</w:t>
        </w:r>
        <w:r w:rsidR="000A4155">
          <w:rPr>
            <w:noProof/>
            <w:webHidden/>
          </w:rPr>
          <w:tab/>
        </w:r>
        <w:r w:rsidR="000A4155">
          <w:rPr>
            <w:noProof/>
            <w:webHidden/>
          </w:rPr>
          <w:fldChar w:fldCharType="begin"/>
        </w:r>
        <w:r w:rsidR="000A4155">
          <w:rPr>
            <w:noProof/>
            <w:webHidden/>
          </w:rPr>
          <w:instrText xml:space="preserve"> PAGEREF _Toc168149459 \h </w:instrText>
        </w:r>
        <w:r w:rsidR="000A4155">
          <w:rPr>
            <w:noProof/>
            <w:webHidden/>
          </w:rPr>
        </w:r>
        <w:r w:rsidR="000A4155">
          <w:rPr>
            <w:noProof/>
            <w:webHidden/>
          </w:rPr>
          <w:fldChar w:fldCharType="separate"/>
        </w:r>
        <w:r w:rsidR="00AD0AD5">
          <w:rPr>
            <w:noProof/>
            <w:webHidden/>
          </w:rPr>
          <w:t>3</w:t>
        </w:r>
        <w:r w:rsidR="000A4155">
          <w:rPr>
            <w:noProof/>
            <w:webHidden/>
          </w:rPr>
          <w:fldChar w:fldCharType="end"/>
        </w:r>
      </w:hyperlink>
    </w:p>
    <w:p w14:paraId="697F5209" w14:textId="580E1E3D" w:rsidR="000A4155" w:rsidRDefault="00A543ED">
      <w:pPr>
        <w:pStyle w:val="Kazalovsebine1"/>
        <w:rPr>
          <w:rFonts w:asciiTheme="minorHAnsi" w:eastAsiaTheme="minorEastAsia" w:hAnsiTheme="minorHAnsi" w:cstheme="minorBidi"/>
          <w:noProof/>
          <w:kern w:val="0"/>
          <w:lang w:eastAsia="sl-SI"/>
        </w:rPr>
      </w:pPr>
      <w:hyperlink w:anchor="_Toc168149460" w:history="1">
        <w:r w:rsidR="000A4155" w:rsidRPr="002D581F">
          <w:rPr>
            <w:rStyle w:val="Hiperpovezava"/>
            <w:rFonts w:ascii="Arial" w:hAnsi="Arial" w:cs="Arial"/>
            <w:noProof/>
          </w:rPr>
          <w:t>1.</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PRAVNA PODLAGA</w:t>
        </w:r>
        <w:r w:rsidR="000A4155">
          <w:rPr>
            <w:noProof/>
            <w:webHidden/>
          </w:rPr>
          <w:tab/>
        </w:r>
        <w:r w:rsidR="000A4155">
          <w:rPr>
            <w:noProof/>
            <w:webHidden/>
          </w:rPr>
          <w:fldChar w:fldCharType="begin"/>
        </w:r>
        <w:r w:rsidR="000A4155">
          <w:rPr>
            <w:noProof/>
            <w:webHidden/>
          </w:rPr>
          <w:instrText xml:space="preserve"> PAGEREF _Toc168149460 \h </w:instrText>
        </w:r>
        <w:r w:rsidR="000A4155">
          <w:rPr>
            <w:noProof/>
            <w:webHidden/>
          </w:rPr>
        </w:r>
        <w:r w:rsidR="000A4155">
          <w:rPr>
            <w:noProof/>
            <w:webHidden/>
          </w:rPr>
          <w:fldChar w:fldCharType="separate"/>
        </w:r>
        <w:r w:rsidR="00AD0AD5">
          <w:rPr>
            <w:noProof/>
            <w:webHidden/>
          </w:rPr>
          <w:t>3</w:t>
        </w:r>
        <w:r w:rsidR="000A4155">
          <w:rPr>
            <w:noProof/>
            <w:webHidden/>
          </w:rPr>
          <w:fldChar w:fldCharType="end"/>
        </w:r>
      </w:hyperlink>
    </w:p>
    <w:p w14:paraId="547B013B" w14:textId="2B43B445" w:rsidR="000A4155" w:rsidRDefault="00A543ED">
      <w:pPr>
        <w:pStyle w:val="Kazalovsebine1"/>
        <w:rPr>
          <w:rFonts w:asciiTheme="minorHAnsi" w:eastAsiaTheme="minorEastAsia" w:hAnsiTheme="minorHAnsi" w:cstheme="minorBidi"/>
          <w:noProof/>
          <w:kern w:val="0"/>
          <w:lang w:eastAsia="sl-SI"/>
        </w:rPr>
      </w:pPr>
      <w:hyperlink w:anchor="_Toc168149461" w:history="1">
        <w:r w:rsidR="000A4155" w:rsidRPr="002D581F">
          <w:rPr>
            <w:rStyle w:val="Hiperpovezava"/>
            <w:rFonts w:ascii="Arial" w:hAnsi="Arial" w:cs="Arial"/>
            <w:noProof/>
          </w:rPr>
          <w:t>2.</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VSEBINA RAZPISNE DOKUMENTACIJE</w:t>
        </w:r>
        <w:r w:rsidR="000A4155">
          <w:rPr>
            <w:noProof/>
            <w:webHidden/>
          </w:rPr>
          <w:tab/>
        </w:r>
        <w:r w:rsidR="000A4155">
          <w:rPr>
            <w:noProof/>
            <w:webHidden/>
          </w:rPr>
          <w:fldChar w:fldCharType="begin"/>
        </w:r>
        <w:r w:rsidR="000A4155">
          <w:rPr>
            <w:noProof/>
            <w:webHidden/>
          </w:rPr>
          <w:instrText xml:space="preserve"> PAGEREF _Toc168149461 \h </w:instrText>
        </w:r>
        <w:r w:rsidR="000A4155">
          <w:rPr>
            <w:noProof/>
            <w:webHidden/>
          </w:rPr>
        </w:r>
        <w:r w:rsidR="000A4155">
          <w:rPr>
            <w:noProof/>
            <w:webHidden/>
          </w:rPr>
          <w:fldChar w:fldCharType="separate"/>
        </w:r>
        <w:r w:rsidR="00AD0AD5">
          <w:rPr>
            <w:noProof/>
            <w:webHidden/>
          </w:rPr>
          <w:t>3</w:t>
        </w:r>
        <w:r w:rsidR="000A4155">
          <w:rPr>
            <w:noProof/>
            <w:webHidden/>
          </w:rPr>
          <w:fldChar w:fldCharType="end"/>
        </w:r>
      </w:hyperlink>
    </w:p>
    <w:p w14:paraId="0DEB05BC" w14:textId="23835D0F" w:rsidR="000A4155" w:rsidRDefault="00A543ED">
      <w:pPr>
        <w:pStyle w:val="Kazalovsebine1"/>
        <w:rPr>
          <w:rFonts w:asciiTheme="minorHAnsi" w:eastAsiaTheme="minorEastAsia" w:hAnsiTheme="minorHAnsi" w:cstheme="minorBidi"/>
          <w:noProof/>
          <w:kern w:val="0"/>
          <w:lang w:eastAsia="sl-SI"/>
        </w:rPr>
      </w:pPr>
      <w:hyperlink w:anchor="_Toc168149462" w:history="1">
        <w:r w:rsidR="000A4155" w:rsidRPr="002D581F">
          <w:rPr>
            <w:rStyle w:val="Hiperpovezava"/>
            <w:rFonts w:ascii="Arial" w:hAnsi="Arial" w:cs="Arial"/>
            <w:noProof/>
          </w:rPr>
          <w:t>3.</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PREDMET JAVNEGA NAROČILA</w:t>
        </w:r>
        <w:r w:rsidR="000A4155">
          <w:rPr>
            <w:noProof/>
            <w:webHidden/>
          </w:rPr>
          <w:tab/>
        </w:r>
        <w:r w:rsidR="000A4155">
          <w:rPr>
            <w:noProof/>
            <w:webHidden/>
          </w:rPr>
          <w:fldChar w:fldCharType="begin"/>
        </w:r>
        <w:r w:rsidR="000A4155">
          <w:rPr>
            <w:noProof/>
            <w:webHidden/>
          </w:rPr>
          <w:instrText xml:space="preserve"> PAGEREF _Toc168149462 \h </w:instrText>
        </w:r>
        <w:r w:rsidR="000A4155">
          <w:rPr>
            <w:noProof/>
            <w:webHidden/>
          </w:rPr>
        </w:r>
        <w:r w:rsidR="000A4155">
          <w:rPr>
            <w:noProof/>
            <w:webHidden/>
          </w:rPr>
          <w:fldChar w:fldCharType="separate"/>
        </w:r>
        <w:r w:rsidR="00AD0AD5">
          <w:rPr>
            <w:noProof/>
            <w:webHidden/>
          </w:rPr>
          <w:t>3</w:t>
        </w:r>
        <w:r w:rsidR="000A4155">
          <w:rPr>
            <w:noProof/>
            <w:webHidden/>
          </w:rPr>
          <w:fldChar w:fldCharType="end"/>
        </w:r>
      </w:hyperlink>
    </w:p>
    <w:p w14:paraId="0C47B3D9" w14:textId="6B98DF43" w:rsidR="000A4155" w:rsidRDefault="00A543ED">
      <w:pPr>
        <w:pStyle w:val="Kazalovsebine1"/>
        <w:rPr>
          <w:rFonts w:asciiTheme="minorHAnsi" w:eastAsiaTheme="minorEastAsia" w:hAnsiTheme="minorHAnsi" w:cstheme="minorBidi"/>
          <w:noProof/>
          <w:kern w:val="0"/>
          <w:lang w:eastAsia="sl-SI"/>
        </w:rPr>
      </w:pPr>
      <w:hyperlink w:anchor="_Toc168149463" w:history="1">
        <w:r w:rsidR="000A4155" w:rsidRPr="002D581F">
          <w:rPr>
            <w:rStyle w:val="Hiperpovezava"/>
            <w:rFonts w:ascii="Arial" w:hAnsi="Arial" w:cs="Arial"/>
            <w:noProof/>
          </w:rPr>
          <w:t>4.</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POSTOPEK ODDAJE JAVNEGA NAROČILA</w:t>
        </w:r>
        <w:r w:rsidR="000A4155">
          <w:rPr>
            <w:noProof/>
            <w:webHidden/>
          </w:rPr>
          <w:tab/>
        </w:r>
        <w:r w:rsidR="000A4155">
          <w:rPr>
            <w:noProof/>
            <w:webHidden/>
          </w:rPr>
          <w:fldChar w:fldCharType="begin"/>
        </w:r>
        <w:r w:rsidR="000A4155">
          <w:rPr>
            <w:noProof/>
            <w:webHidden/>
          </w:rPr>
          <w:instrText xml:space="preserve"> PAGEREF _Toc168149463 \h </w:instrText>
        </w:r>
        <w:r w:rsidR="000A4155">
          <w:rPr>
            <w:noProof/>
            <w:webHidden/>
          </w:rPr>
        </w:r>
        <w:r w:rsidR="000A4155">
          <w:rPr>
            <w:noProof/>
            <w:webHidden/>
          </w:rPr>
          <w:fldChar w:fldCharType="separate"/>
        </w:r>
        <w:r w:rsidR="00AD0AD5">
          <w:rPr>
            <w:noProof/>
            <w:webHidden/>
          </w:rPr>
          <w:t>3</w:t>
        </w:r>
        <w:r w:rsidR="000A4155">
          <w:rPr>
            <w:noProof/>
            <w:webHidden/>
          </w:rPr>
          <w:fldChar w:fldCharType="end"/>
        </w:r>
      </w:hyperlink>
    </w:p>
    <w:p w14:paraId="35CB484D" w14:textId="15B4F5A6" w:rsidR="000A4155" w:rsidRDefault="00A543ED">
      <w:pPr>
        <w:pStyle w:val="Kazalovsebine1"/>
        <w:rPr>
          <w:rFonts w:asciiTheme="minorHAnsi" w:eastAsiaTheme="minorEastAsia" w:hAnsiTheme="minorHAnsi" w:cstheme="minorBidi"/>
          <w:noProof/>
          <w:kern w:val="0"/>
          <w:lang w:eastAsia="sl-SI"/>
        </w:rPr>
      </w:pPr>
      <w:hyperlink w:anchor="_Toc168149464" w:history="1">
        <w:r w:rsidR="000A4155" w:rsidRPr="002D581F">
          <w:rPr>
            <w:rStyle w:val="Hiperpovezava"/>
            <w:rFonts w:ascii="Arial" w:hAnsi="Arial" w:cs="Arial"/>
            <w:noProof/>
          </w:rPr>
          <w:t>5.</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ROK IN NAČIN PREDLOŽITVE PONUDBE</w:t>
        </w:r>
        <w:r w:rsidR="000A4155">
          <w:rPr>
            <w:noProof/>
            <w:webHidden/>
          </w:rPr>
          <w:tab/>
        </w:r>
        <w:r w:rsidR="000A4155">
          <w:rPr>
            <w:noProof/>
            <w:webHidden/>
          </w:rPr>
          <w:fldChar w:fldCharType="begin"/>
        </w:r>
        <w:r w:rsidR="000A4155">
          <w:rPr>
            <w:noProof/>
            <w:webHidden/>
          </w:rPr>
          <w:instrText xml:space="preserve"> PAGEREF _Toc168149464 \h </w:instrText>
        </w:r>
        <w:r w:rsidR="000A4155">
          <w:rPr>
            <w:noProof/>
            <w:webHidden/>
          </w:rPr>
        </w:r>
        <w:r w:rsidR="000A4155">
          <w:rPr>
            <w:noProof/>
            <w:webHidden/>
          </w:rPr>
          <w:fldChar w:fldCharType="separate"/>
        </w:r>
        <w:r w:rsidR="00AD0AD5">
          <w:rPr>
            <w:noProof/>
            <w:webHidden/>
          </w:rPr>
          <w:t>4</w:t>
        </w:r>
        <w:r w:rsidR="000A4155">
          <w:rPr>
            <w:noProof/>
            <w:webHidden/>
          </w:rPr>
          <w:fldChar w:fldCharType="end"/>
        </w:r>
      </w:hyperlink>
    </w:p>
    <w:p w14:paraId="52A17BDA" w14:textId="7B8CE355" w:rsidR="000A4155" w:rsidRDefault="00A543ED">
      <w:pPr>
        <w:pStyle w:val="Kazalovsebine1"/>
        <w:rPr>
          <w:rFonts w:asciiTheme="minorHAnsi" w:eastAsiaTheme="minorEastAsia" w:hAnsiTheme="minorHAnsi" w:cstheme="minorBidi"/>
          <w:noProof/>
          <w:kern w:val="0"/>
          <w:lang w:eastAsia="sl-SI"/>
        </w:rPr>
      </w:pPr>
      <w:hyperlink w:anchor="_Toc168149465" w:history="1">
        <w:r w:rsidR="000A4155" w:rsidRPr="002D581F">
          <w:rPr>
            <w:rStyle w:val="Hiperpovezava"/>
            <w:rFonts w:ascii="Arial" w:hAnsi="Arial" w:cs="Arial"/>
            <w:noProof/>
          </w:rPr>
          <w:t>6.</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ODPIRANJE PONUDB</w:t>
        </w:r>
        <w:r w:rsidR="000A4155">
          <w:rPr>
            <w:noProof/>
            <w:webHidden/>
          </w:rPr>
          <w:tab/>
        </w:r>
        <w:r w:rsidR="000A4155">
          <w:rPr>
            <w:noProof/>
            <w:webHidden/>
          </w:rPr>
          <w:fldChar w:fldCharType="begin"/>
        </w:r>
        <w:r w:rsidR="000A4155">
          <w:rPr>
            <w:noProof/>
            <w:webHidden/>
          </w:rPr>
          <w:instrText xml:space="preserve"> PAGEREF _Toc168149465 \h </w:instrText>
        </w:r>
        <w:r w:rsidR="000A4155">
          <w:rPr>
            <w:noProof/>
            <w:webHidden/>
          </w:rPr>
        </w:r>
        <w:r w:rsidR="000A4155">
          <w:rPr>
            <w:noProof/>
            <w:webHidden/>
          </w:rPr>
          <w:fldChar w:fldCharType="separate"/>
        </w:r>
        <w:r w:rsidR="00AD0AD5">
          <w:rPr>
            <w:noProof/>
            <w:webHidden/>
          </w:rPr>
          <w:t>4</w:t>
        </w:r>
        <w:r w:rsidR="000A4155">
          <w:rPr>
            <w:noProof/>
            <w:webHidden/>
          </w:rPr>
          <w:fldChar w:fldCharType="end"/>
        </w:r>
      </w:hyperlink>
    </w:p>
    <w:p w14:paraId="181937C9" w14:textId="26DB04E5" w:rsidR="000A4155" w:rsidRDefault="00A543ED">
      <w:pPr>
        <w:pStyle w:val="Kazalovsebine1"/>
        <w:rPr>
          <w:rFonts w:asciiTheme="minorHAnsi" w:eastAsiaTheme="minorEastAsia" w:hAnsiTheme="minorHAnsi" w:cstheme="minorBidi"/>
          <w:noProof/>
          <w:kern w:val="0"/>
          <w:lang w:eastAsia="sl-SI"/>
        </w:rPr>
      </w:pPr>
      <w:hyperlink w:anchor="_Toc168149466" w:history="1">
        <w:r w:rsidR="000A4155" w:rsidRPr="002D581F">
          <w:rPr>
            <w:rStyle w:val="Hiperpovezava"/>
            <w:rFonts w:ascii="Arial" w:hAnsi="Arial" w:cs="Arial"/>
            <w:noProof/>
          </w:rPr>
          <w:t>7.</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POJASNILA IN SPREMEMBE RAZPISNE DOKUMENTACIJE</w:t>
        </w:r>
        <w:r w:rsidR="000A4155">
          <w:rPr>
            <w:noProof/>
            <w:webHidden/>
          </w:rPr>
          <w:tab/>
        </w:r>
        <w:r w:rsidR="000A4155">
          <w:rPr>
            <w:noProof/>
            <w:webHidden/>
          </w:rPr>
          <w:fldChar w:fldCharType="begin"/>
        </w:r>
        <w:r w:rsidR="000A4155">
          <w:rPr>
            <w:noProof/>
            <w:webHidden/>
          </w:rPr>
          <w:instrText xml:space="preserve"> PAGEREF _Toc168149466 \h </w:instrText>
        </w:r>
        <w:r w:rsidR="000A4155">
          <w:rPr>
            <w:noProof/>
            <w:webHidden/>
          </w:rPr>
        </w:r>
        <w:r w:rsidR="000A4155">
          <w:rPr>
            <w:noProof/>
            <w:webHidden/>
          </w:rPr>
          <w:fldChar w:fldCharType="separate"/>
        </w:r>
        <w:r w:rsidR="00AD0AD5">
          <w:rPr>
            <w:noProof/>
            <w:webHidden/>
          </w:rPr>
          <w:t>5</w:t>
        </w:r>
        <w:r w:rsidR="000A4155">
          <w:rPr>
            <w:noProof/>
            <w:webHidden/>
          </w:rPr>
          <w:fldChar w:fldCharType="end"/>
        </w:r>
      </w:hyperlink>
    </w:p>
    <w:p w14:paraId="1A7DC87A" w14:textId="26D99CFE" w:rsidR="000A4155" w:rsidRDefault="00A543ED">
      <w:pPr>
        <w:pStyle w:val="Kazalovsebine1"/>
        <w:rPr>
          <w:rFonts w:asciiTheme="minorHAnsi" w:eastAsiaTheme="minorEastAsia" w:hAnsiTheme="minorHAnsi" w:cstheme="minorBidi"/>
          <w:noProof/>
          <w:kern w:val="0"/>
          <w:lang w:eastAsia="sl-SI"/>
        </w:rPr>
      </w:pPr>
      <w:hyperlink w:anchor="_Toc168149467" w:history="1">
        <w:r w:rsidR="000A4155" w:rsidRPr="002D581F">
          <w:rPr>
            <w:rStyle w:val="Hiperpovezava"/>
            <w:rFonts w:ascii="Arial" w:hAnsi="Arial" w:cs="Arial"/>
            <w:noProof/>
          </w:rPr>
          <w:t>8.</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UGOTAVLJANJE SPOSOBNOSTI</w:t>
        </w:r>
        <w:r w:rsidR="000A4155">
          <w:rPr>
            <w:noProof/>
            <w:webHidden/>
          </w:rPr>
          <w:tab/>
        </w:r>
        <w:r w:rsidR="000A4155">
          <w:rPr>
            <w:noProof/>
            <w:webHidden/>
          </w:rPr>
          <w:fldChar w:fldCharType="begin"/>
        </w:r>
        <w:r w:rsidR="000A4155">
          <w:rPr>
            <w:noProof/>
            <w:webHidden/>
          </w:rPr>
          <w:instrText xml:space="preserve"> PAGEREF _Toc168149467 \h </w:instrText>
        </w:r>
        <w:r w:rsidR="000A4155">
          <w:rPr>
            <w:noProof/>
            <w:webHidden/>
          </w:rPr>
        </w:r>
        <w:r w:rsidR="000A4155">
          <w:rPr>
            <w:noProof/>
            <w:webHidden/>
          </w:rPr>
          <w:fldChar w:fldCharType="separate"/>
        </w:r>
        <w:r w:rsidR="00AD0AD5">
          <w:rPr>
            <w:noProof/>
            <w:webHidden/>
          </w:rPr>
          <w:t>5</w:t>
        </w:r>
        <w:r w:rsidR="000A4155">
          <w:rPr>
            <w:noProof/>
            <w:webHidden/>
          </w:rPr>
          <w:fldChar w:fldCharType="end"/>
        </w:r>
      </w:hyperlink>
    </w:p>
    <w:p w14:paraId="6680BB79" w14:textId="149C3304" w:rsidR="000A4155" w:rsidRDefault="00A543E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8149468" w:history="1">
        <w:r w:rsidR="000A4155" w:rsidRPr="002D581F">
          <w:rPr>
            <w:rStyle w:val="Hiperpovezava"/>
            <w:rFonts w:ascii="Arial" w:hAnsi="Arial" w:cs="Arial"/>
            <w:noProof/>
          </w:rPr>
          <w:t>8.1.</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Subjekti, za katere se ugotavlja sposobnost</w:t>
        </w:r>
        <w:r w:rsidR="000A4155">
          <w:rPr>
            <w:noProof/>
            <w:webHidden/>
          </w:rPr>
          <w:tab/>
        </w:r>
        <w:r w:rsidR="000A4155">
          <w:rPr>
            <w:noProof/>
            <w:webHidden/>
          </w:rPr>
          <w:fldChar w:fldCharType="begin"/>
        </w:r>
        <w:r w:rsidR="000A4155">
          <w:rPr>
            <w:noProof/>
            <w:webHidden/>
          </w:rPr>
          <w:instrText xml:space="preserve"> PAGEREF _Toc168149468 \h </w:instrText>
        </w:r>
        <w:r w:rsidR="000A4155">
          <w:rPr>
            <w:noProof/>
            <w:webHidden/>
          </w:rPr>
        </w:r>
        <w:r w:rsidR="000A4155">
          <w:rPr>
            <w:noProof/>
            <w:webHidden/>
          </w:rPr>
          <w:fldChar w:fldCharType="separate"/>
        </w:r>
        <w:r w:rsidR="00AD0AD5">
          <w:rPr>
            <w:noProof/>
            <w:webHidden/>
          </w:rPr>
          <w:t>5</w:t>
        </w:r>
        <w:r w:rsidR="000A4155">
          <w:rPr>
            <w:noProof/>
            <w:webHidden/>
          </w:rPr>
          <w:fldChar w:fldCharType="end"/>
        </w:r>
      </w:hyperlink>
    </w:p>
    <w:p w14:paraId="73A4F1E9" w14:textId="78BA1F0C" w:rsidR="000A4155" w:rsidRDefault="00A543E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8149469" w:history="1">
        <w:r w:rsidR="000A4155" w:rsidRPr="002D581F">
          <w:rPr>
            <w:rStyle w:val="Hiperpovezava"/>
            <w:rFonts w:ascii="Arial" w:hAnsi="Arial" w:cs="Arial"/>
            <w:noProof/>
          </w:rPr>
          <w:t>8.2.</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Razlogi za izključitev</w:t>
        </w:r>
        <w:r w:rsidR="000A4155">
          <w:rPr>
            <w:noProof/>
            <w:webHidden/>
          </w:rPr>
          <w:tab/>
        </w:r>
        <w:r w:rsidR="000A4155">
          <w:rPr>
            <w:noProof/>
            <w:webHidden/>
          </w:rPr>
          <w:fldChar w:fldCharType="begin"/>
        </w:r>
        <w:r w:rsidR="000A4155">
          <w:rPr>
            <w:noProof/>
            <w:webHidden/>
          </w:rPr>
          <w:instrText xml:space="preserve"> PAGEREF _Toc168149469 \h </w:instrText>
        </w:r>
        <w:r w:rsidR="000A4155">
          <w:rPr>
            <w:noProof/>
            <w:webHidden/>
          </w:rPr>
        </w:r>
        <w:r w:rsidR="000A4155">
          <w:rPr>
            <w:noProof/>
            <w:webHidden/>
          </w:rPr>
          <w:fldChar w:fldCharType="separate"/>
        </w:r>
        <w:r w:rsidR="00AD0AD5">
          <w:rPr>
            <w:noProof/>
            <w:webHidden/>
          </w:rPr>
          <w:t>6</w:t>
        </w:r>
        <w:r w:rsidR="000A4155">
          <w:rPr>
            <w:noProof/>
            <w:webHidden/>
          </w:rPr>
          <w:fldChar w:fldCharType="end"/>
        </w:r>
      </w:hyperlink>
    </w:p>
    <w:p w14:paraId="19E1797F" w14:textId="75E9B7D1" w:rsidR="000A4155" w:rsidRDefault="00A543E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8149470" w:history="1">
        <w:r w:rsidR="000A4155" w:rsidRPr="002D581F">
          <w:rPr>
            <w:rStyle w:val="Hiperpovezava"/>
            <w:rFonts w:ascii="Arial" w:hAnsi="Arial" w:cs="Arial"/>
            <w:noProof/>
          </w:rPr>
          <w:t>8.3.</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Pogoji za priznanje sposobnosti</w:t>
        </w:r>
        <w:r w:rsidR="000A4155">
          <w:rPr>
            <w:noProof/>
            <w:webHidden/>
          </w:rPr>
          <w:tab/>
        </w:r>
        <w:r w:rsidR="000A4155">
          <w:rPr>
            <w:noProof/>
            <w:webHidden/>
          </w:rPr>
          <w:fldChar w:fldCharType="begin"/>
        </w:r>
        <w:r w:rsidR="000A4155">
          <w:rPr>
            <w:noProof/>
            <w:webHidden/>
          </w:rPr>
          <w:instrText xml:space="preserve"> PAGEREF _Toc168149470 \h </w:instrText>
        </w:r>
        <w:r w:rsidR="000A4155">
          <w:rPr>
            <w:noProof/>
            <w:webHidden/>
          </w:rPr>
        </w:r>
        <w:r w:rsidR="000A4155">
          <w:rPr>
            <w:noProof/>
            <w:webHidden/>
          </w:rPr>
          <w:fldChar w:fldCharType="separate"/>
        </w:r>
        <w:r w:rsidR="00AD0AD5">
          <w:rPr>
            <w:noProof/>
            <w:webHidden/>
          </w:rPr>
          <w:t>8</w:t>
        </w:r>
        <w:r w:rsidR="000A4155">
          <w:rPr>
            <w:noProof/>
            <w:webHidden/>
          </w:rPr>
          <w:fldChar w:fldCharType="end"/>
        </w:r>
      </w:hyperlink>
    </w:p>
    <w:p w14:paraId="79FECEBB" w14:textId="3812DB63" w:rsidR="000A4155" w:rsidRDefault="00A543ED">
      <w:pPr>
        <w:pStyle w:val="Kazalovsebine1"/>
        <w:rPr>
          <w:rFonts w:asciiTheme="minorHAnsi" w:eastAsiaTheme="minorEastAsia" w:hAnsiTheme="minorHAnsi" w:cstheme="minorBidi"/>
          <w:noProof/>
          <w:kern w:val="0"/>
          <w:lang w:eastAsia="sl-SI"/>
        </w:rPr>
      </w:pPr>
      <w:hyperlink w:anchor="_Toc168149471" w:history="1">
        <w:r w:rsidR="000A4155" w:rsidRPr="002D581F">
          <w:rPr>
            <w:rStyle w:val="Hiperpovezava"/>
            <w:rFonts w:ascii="Arial" w:hAnsi="Arial" w:cs="Arial"/>
            <w:noProof/>
          </w:rPr>
          <w:t>9.</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POJASNJEVANJE, DOPOLNJEVANJE IN SPREMINJANJE PONUDB</w:t>
        </w:r>
        <w:r w:rsidR="000A4155">
          <w:rPr>
            <w:noProof/>
            <w:webHidden/>
          </w:rPr>
          <w:tab/>
        </w:r>
        <w:r w:rsidR="000A4155">
          <w:rPr>
            <w:noProof/>
            <w:webHidden/>
          </w:rPr>
          <w:fldChar w:fldCharType="begin"/>
        </w:r>
        <w:r w:rsidR="000A4155">
          <w:rPr>
            <w:noProof/>
            <w:webHidden/>
          </w:rPr>
          <w:instrText xml:space="preserve"> PAGEREF _Toc168149471 \h </w:instrText>
        </w:r>
        <w:r w:rsidR="000A4155">
          <w:rPr>
            <w:noProof/>
            <w:webHidden/>
          </w:rPr>
        </w:r>
        <w:r w:rsidR="000A4155">
          <w:rPr>
            <w:noProof/>
            <w:webHidden/>
          </w:rPr>
          <w:fldChar w:fldCharType="separate"/>
        </w:r>
        <w:r w:rsidR="00AD0AD5">
          <w:rPr>
            <w:noProof/>
            <w:webHidden/>
          </w:rPr>
          <w:t>9</w:t>
        </w:r>
        <w:r w:rsidR="000A4155">
          <w:rPr>
            <w:noProof/>
            <w:webHidden/>
          </w:rPr>
          <w:fldChar w:fldCharType="end"/>
        </w:r>
      </w:hyperlink>
    </w:p>
    <w:p w14:paraId="3F4DD4B8" w14:textId="68AB4B41" w:rsidR="000A4155" w:rsidRDefault="00A543ED">
      <w:pPr>
        <w:pStyle w:val="Kazalovsebine1"/>
        <w:rPr>
          <w:rFonts w:asciiTheme="minorHAnsi" w:eastAsiaTheme="minorEastAsia" w:hAnsiTheme="minorHAnsi" w:cstheme="minorBidi"/>
          <w:noProof/>
          <w:kern w:val="0"/>
          <w:lang w:eastAsia="sl-SI"/>
        </w:rPr>
      </w:pPr>
      <w:hyperlink w:anchor="_Toc168149472" w:history="1">
        <w:r w:rsidR="000A4155" w:rsidRPr="002D581F">
          <w:rPr>
            <w:rStyle w:val="Hiperpovezava"/>
            <w:rFonts w:ascii="Arial" w:hAnsi="Arial" w:cs="Arial"/>
            <w:noProof/>
          </w:rPr>
          <w:t>10.</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FINANČNA ZAVAROVANJA</w:t>
        </w:r>
        <w:r w:rsidR="000A4155">
          <w:rPr>
            <w:noProof/>
            <w:webHidden/>
          </w:rPr>
          <w:tab/>
        </w:r>
        <w:r w:rsidR="000A4155">
          <w:rPr>
            <w:noProof/>
            <w:webHidden/>
          </w:rPr>
          <w:fldChar w:fldCharType="begin"/>
        </w:r>
        <w:r w:rsidR="000A4155">
          <w:rPr>
            <w:noProof/>
            <w:webHidden/>
          </w:rPr>
          <w:instrText xml:space="preserve"> PAGEREF _Toc168149472 \h </w:instrText>
        </w:r>
        <w:r w:rsidR="000A4155">
          <w:rPr>
            <w:noProof/>
            <w:webHidden/>
          </w:rPr>
        </w:r>
        <w:r w:rsidR="000A4155">
          <w:rPr>
            <w:noProof/>
            <w:webHidden/>
          </w:rPr>
          <w:fldChar w:fldCharType="separate"/>
        </w:r>
        <w:r w:rsidR="00AD0AD5">
          <w:rPr>
            <w:noProof/>
            <w:webHidden/>
          </w:rPr>
          <w:t>9</w:t>
        </w:r>
        <w:r w:rsidR="000A4155">
          <w:rPr>
            <w:noProof/>
            <w:webHidden/>
          </w:rPr>
          <w:fldChar w:fldCharType="end"/>
        </w:r>
      </w:hyperlink>
    </w:p>
    <w:p w14:paraId="27E66931" w14:textId="6A4BA743" w:rsidR="000A4155" w:rsidRDefault="00A543E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49473" w:history="1">
        <w:r w:rsidR="000A4155" w:rsidRPr="002D581F">
          <w:rPr>
            <w:rStyle w:val="Hiperpovezava"/>
            <w:rFonts w:ascii="Arial" w:hAnsi="Arial" w:cs="Arial"/>
            <w:noProof/>
          </w:rPr>
          <w:t>10.1.</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Zavarovanje za dobro izvedbo pogodbenih obveznosti in za odpravo napak v garancijskem roku</w:t>
        </w:r>
        <w:r w:rsidR="000A4155">
          <w:rPr>
            <w:noProof/>
            <w:webHidden/>
          </w:rPr>
          <w:tab/>
        </w:r>
        <w:r w:rsidR="000A4155">
          <w:rPr>
            <w:noProof/>
            <w:webHidden/>
          </w:rPr>
          <w:fldChar w:fldCharType="begin"/>
        </w:r>
        <w:r w:rsidR="000A4155">
          <w:rPr>
            <w:noProof/>
            <w:webHidden/>
          </w:rPr>
          <w:instrText xml:space="preserve"> PAGEREF _Toc168149473 \h </w:instrText>
        </w:r>
        <w:r w:rsidR="000A4155">
          <w:rPr>
            <w:noProof/>
            <w:webHidden/>
          </w:rPr>
        </w:r>
        <w:r w:rsidR="000A4155">
          <w:rPr>
            <w:noProof/>
            <w:webHidden/>
          </w:rPr>
          <w:fldChar w:fldCharType="separate"/>
        </w:r>
        <w:r w:rsidR="00AD0AD5">
          <w:rPr>
            <w:noProof/>
            <w:webHidden/>
          </w:rPr>
          <w:t>9</w:t>
        </w:r>
        <w:r w:rsidR="000A4155">
          <w:rPr>
            <w:noProof/>
            <w:webHidden/>
          </w:rPr>
          <w:fldChar w:fldCharType="end"/>
        </w:r>
      </w:hyperlink>
    </w:p>
    <w:p w14:paraId="4D5E482E" w14:textId="44A51E93" w:rsidR="000A4155" w:rsidRDefault="00A543ED">
      <w:pPr>
        <w:pStyle w:val="Kazalovsebine1"/>
        <w:rPr>
          <w:rFonts w:asciiTheme="minorHAnsi" w:eastAsiaTheme="minorEastAsia" w:hAnsiTheme="minorHAnsi" w:cstheme="minorBidi"/>
          <w:noProof/>
          <w:kern w:val="0"/>
          <w:lang w:eastAsia="sl-SI"/>
        </w:rPr>
      </w:pPr>
      <w:hyperlink w:anchor="_Toc168149474" w:history="1">
        <w:r w:rsidR="000A4155" w:rsidRPr="002D581F">
          <w:rPr>
            <w:rStyle w:val="Hiperpovezava"/>
            <w:rFonts w:ascii="Arial" w:hAnsi="Arial" w:cs="Arial"/>
            <w:noProof/>
          </w:rPr>
          <w:t>11.</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MERILO</w:t>
        </w:r>
        <w:r w:rsidR="000A4155">
          <w:rPr>
            <w:noProof/>
            <w:webHidden/>
          </w:rPr>
          <w:tab/>
        </w:r>
        <w:r w:rsidR="000A4155">
          <w:rPr>
            <w:noProof/>
            <w:webHidden/>
          </w:rPr>
          <w:fldChar w:fldCharType="begin"/>
        </w:r>
        <w:r w:rsidR="000A4155">
          <w:rPr>
            <w:noProof/>
            <w:webHidden/>
          </w:rPr>
          <w:instrText xml:space="preserve"> PAGEREF _Toc168149474 \h </w:instrText>
        </w:r>
        <w:r w:rsidR="000A4155">
          <w:rPr>
            <w:noProof/>
            <w:webHidden/>
          </w:rPr>
        </w:r>
        <w:r w:rsidR="000A4155">
          <w:rPr>
            <w:noProof/>
            <w:webHidden/>
          </w:rPr>
          <w:fldChar w:fldCharType="separate"/>
        </w:r>
        <w:r w:rsidR="00AD0AD5">
          <w:rPr>
            <w:noProof/>
            <w:webHidden/>
          </w:rPr>
          <w:t>10</w:t>
        </w:r>
        <w:r w:rsidR="000A4155">
          <w:rPr>
            <w:noProof/>
            <w:webHidden/>
          </w:rPr>
          <w:fldChar w:fldCharType="end"/>
        </w:r>
      </w:hyperlink>
    </w:p>
    <w:p w14:paraId="3503DC36" w14:textId="55708A7C" w:rsidR="000A4155" w:rsidRDefault="00A543ED">
      <w:pPr>
        <w:pStyle w:val="Kazalovsebine1"/>
        <w:rPr>
          <w:rFonts w:asciiTheme="minorHAnsi" w:eastAsiaTheme="minorEastAsia" w:hAnsiTheme="minorHAnsi" w:cstheme="minorBidi"/>
          <w:noProof/>
          <w:kern w:val="0"/>
          <w:lang w:eastAsia="sl-SI"/>
        </w:rPr>
      </w:pPr>
      <w:hyperlink w:anchor="_Toc168149475" w:history="1">
        <w:r w:rsidR="000A4155" w:rsidRPr="002D581F">
          <w:rPr>
            <w:rStyle w:val="Hiperpovezava"/>
            <w:rFonts w:ascii="Arial" w:hAnsi="Arial" w:cs="Arial"/>
            <w:noProof/>
          </w:rPr>
          <w:t>12.</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PONUDBENA DOKUMENTACIJA</w:t>
        </w:r>
        <w:r w:rsidR="000A4155">
          <w:rPr>
            <w:noProof/>
            <w:webHidden/>
          </w:rPr>
          <w:tab/>
        </w:r>
        <w:r w:rsidR="000A4155">
          <w:rPr>
            <w:noProof/>
            <w:webHidden/>
          </w:rPr>
          <w:fldChar w:fldCharType="begin"/>
        </w:r>
        <w:r w:rsidR="000A4155">
          <w:rPr>
            <w:noProof/>
            <w:webHidden/>
          </w:rPr>
          <w:instrText xml:space="preserve"> PAGEREF _Toc168149475 \h </w:instrText>
        </w:r>
        <w:r w:rsidR="000A4155">
          <w:rPr>
            <w:noProof/>
            <w:webHidden/>
          </w:rPr>
        </w:r>
        <w:r w:rsidR="000A4155">
          <w:rPr>
            <w:noProof/>
            <w:webHidden/>
          </w:rPr>
          <w:fldChar w:fldCharType="separate"/>
        </w:r>
        <w:r w:rsidR="00AD0AD5">
          <w:rPr>
            <w:noProof/>
            <w:webHidden/>
          </w:rPr>
          <w:t>10</w:t>
        </w:r>
        <w:r w:rsidR="000A4155">
          <w:rPr>
            <w:noProof/>
            <w:webHidden/>
          </w:rPr>
          <w:fldChar w:fldCharType="end"/>
        </w:r>
      </w:hyperlink>
    </w:p>
    <w:p w14:paraId="7023D2BD" w14:textId="41FB1CD3" w:rsidR="000A4155" w:rsidRDefault="00A543E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49476" w:history="1">
        <w:r w:rsidR="000A4155" w:rsidRPr="002D581F">
          <w:rPr>
            <w:rStyle w:val="Hiperpovezava"/>
            <w:rFonts w:ascii="Arial" w:hAnsi="Arial" w:cs="Arial"/>
            <w:noProof/>
          </w:rPr>
          <w:t>12.1.</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Navodilo za izpolnitev obrazcev</w:t>
        </w:r>
        <w:r w:rsidR="000A4155">
          <w:rPr>
            <w:noProof/>
            <w:webHidden/>
          </w:rPr>
          <w:tab/>
        </w:r>
        <w:r w:rsidR="000A4155">
          <w:rPr>
            <w:noProof/>
            <w:webHidden/>
          </w:rPr>
          <w:fldChar w:fldCharType="begin"/>
        </w:r>
        <w:r w:rsidR="000A4155">
          <w:rPr>
            <w:noProof/>
            <w:webHidden/>
          </w:rPr>
          <w:instrText xml:space="preserve"> PAGEREF _Toc168149476 \h </w:instrText>
        </w:r>
        <w:r w:rsidR="000A4155">
          <w:rPr>
            <w:noProof/>
            <w:webHidden/>
          </w:rPr>
        </w:r>
        <w:r w:rsidR="000A4155">
          <w:rPr>
            <w:noProof/>
            <w:webHidden/>
          </w:rPr>
          <w:fldChar w:fldCharType="separate"/>
        </w:r>
        <w:r w:rsidR="00AD0AD5">
          <w:rPr>
            <w:noProof/>
            <w:webHidden/>
          </w:rPr>
          <w:t>10</w:t>
        </w:r>
        <w:r w:rsidR="000A4155">
          <w:rPr>
            <w:noProof/>
            <w:webHidden/>
          </w:rPr>
          <w:fldChar w:fldCharType="end"/>
        </w:r>
      </w:hyperlink>
    </w:p>
    <w:p w14:paraId="295895AC" w14:textId="2B61F6A2" w:rsidR="000A4155" w:rsidRDefault="00A543E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49477" w:history="1">
        <w:r w:rsidR="000A4155" w:rsidRPr="002D581F">
          <w:rPr>
            <w:rStyle w:val="Hiperpovezava"/>
            <w:rFonts w:ascii="Arial" w:hAnsi="Arial" w:cs="Arial"/>
            <w:noProof/>
          </w:rPr>
          <w:t>12.2.</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Ponudba – ponudbeni predračun</w:t>
        </w:r>
        <w:r w:rsidR="000A4155">
          <w:rPr>
            <w:noProof/>
            <w:webHidden/>
          </w:rPr>
          <w:tab/>
        </w:r>
        <w:r w:rsidR="000A4155">
          <w:rPr>
            <w:noProof/>
            <w:webHidden/>
          </w:rPr>
          <w:fldChar w:fldCharType="begin"/>
        </w:r>
        <w:r w:rsidR="000A4155">
          <w:rPr>
            <w:noProof/>
            <w:webHidden/>
          </w:rPr>
          <w:instrText xml:space="preserve"> PAGEREF _Toc168149477 \h </w:instrText>
        </w:r>
        <w:r w:rsidR="000A4155">
          <w:rPr>
            <w:noProof/>
            <w:webHidden/>
          </w:rPr>
        </w:r>
        <w:r w:rsidR="000A4155">
          <w:rPr>
            <w:noProof/>
            <w:webHidden/>
          </w:rPr>
          <w:fldChar w:fldCharType="separate"/>
        </w:r>
        <w:r w:rsidR="00AD0AD5">
          <w:rPr>
            <w:noProof/>
            <w:webHidden/>
          </w:rPr>
          <w:t>12</w:t>
        </w:r>
        <w:r w:rsidR="000A4155">
          <w:rPr>
            <w:noProof/>
            <w:webHidden/>
          </w:rPr>
          <w:fldChar w:fldCharType="end"/>
        </w:r>
      </w:hyperlink>
    </w:p>
    <w:p w14:paraId="4672A872" w14:textId="670E9C6B" w:rsidR="000A4155" w:rsidRDefault="00A543E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49478" w:history="1">
        <w:r w:rsidR="000A4155" w:rsidRPr="002D581F">
          <w:rPr>
            <w:rStyle w:val="Hiperpovezava"/>
            <w:rFonts w:ascii="Arial" w:hAnsi="Arial" w:cs="Arial"/>
            <w:noProof/>
          </w:rPr>
          <w:t>12.3.</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Skupna ponudba</w:t>
        </w:r>
        <w:r w:rsidR="000A4155">
          <w:rPr>
            <w:noProof/>
            <w:webHidden/>
          </w:rPr>
          <w:tab/>
        </w:r>
        <w:r w:rsidR="000A4155">
          <w:rPr>
            <w:noProof/>
            <w:webHidden/>
          </w:rPr>
          <w:fldChar w:fldCharType="begin"/>
        </w:r>
        <w:r w:rsidR="000A4155">
          <w:rPr>
            <w:noProof/>
            <w:webHidden/>
          </w:rPr>
          <w:instrText xml:space="preserve"> PAGEREF _Toc168149478 \h </w:instrText>
        </w:r>
        <w:r w:rsidR="000A4155">
          <w:rPr>
            <w:noProof/>
            <w:webHidden/>
          </w:rPr>
        </w:r>
        <w:r w:rsidR="000A4155">
          <w:rPr>
            <w:noProof/>
            <w:webHidden/>
          </w:rPr>
          <w:fldChar w:fldCharType="separate"/>
        </w:r>
        <w:r w:rsidR="00AD0AD5">
          <w:rPr>
            <w:noProof/>
            <w:webHidden/>
          </w:rPr>
          <w:t>12</w:t>
        </w:r>
        <w:r w:rsidR="000A4155">
          <w:rPr>
            <w:noProof/>
            <w:webHidden/>
          </w:rPr>
          <w:fldChar w:fldCharType="end"/>
        </w:r>
      </w:hyperlink>
    </w:p>
    <w:p w14:paraId="37B509C3" w14:textId="59DBBF7D" w:rsidR="000A4155" w:rsidRDefault="00A543E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49479" w:history="1">
        <w:r w:rsidR="000A4155" w:rsidRPr="002D581F">
          <w:rPr>
            <w:rStyle w:val="Hiperpovezava"/>
            <w:rFonts w:ascii="Arial" w:hAnsi="Arial" w:cs="Arial"/>
            <w:noProof/>
          </w:rPr>
          <w:t>12.4.</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Ponudba s podizvajalci</w:t>
        </w:r>
        <w:r w:rsidR="000A4155">
          <w:rPr>
            <w:noProof/>
            <w:webHidden/>
          </w:rPr>
          <w:tab/>
        </w:r>
        <w:r w:rsidR="000A4155">
          <w:rPr>
            <w:noProof/>
            <w:webHidden/>
          </w:rPr>
          <w:fldChar w:fldCharType="begin"/>
        </w:r>
        <w:r w:rsidR="000A4155">
          <w:rPr>
            <w:noProof/>
            <w:webHidden/>
          </w:rPr>
          <w:instrText xml:space="preserve"> PAGEREF _Toc168149479 \h </w:instrText>
        </w:r>
        <w:r w:rsidR="000A4155">
          <w:rPr>
            <w:noProof/>
            <w:webHidden/>
          </w:rPr>
        </w:r>
        <w:r w:rsidR="000A4155">
          <w:rPr>
            <w:noProof/>
            <w:webHidden/>
          </w:rPr>
          <w:fldChar w:fldCharType="separate"/>
        </w:r>
        <w:r w:rsidR="00AD0AD5">
          <w:rPr>
            <w:noProof/>
            <w:webHidden/>
          </w:rPr>
          <w:t>13</w:t>
        </w:r>
        <w:r w:rsidR="000A4155">
          <w:rPr>
            <w:noProof/>
            <w:webHidden/>
          </w:rPr>
          <w:fldChar w:fldCharType="end"/>
        </w:r>
      </w:hyperlink>
    </w:p>
    <w:p w14:paraId="37444A58" w14:textId="73475DBE" w:rsidR="000A4155" w:rsidRDefault="00A543ED">
      <w:pPr>
        <w:pStyle w:val="Kazalovsebine1"/>
        <w:rPr>
          <w:rFonts w:asciiTheme="minorHAnsi" w:eastAsiaTheme="minorEastAsia" w:hAnsiTheme="minorHAnsi" w:cstheme="minorBidi"/>
          <w:noProof/>
          <w:kern w:val="0"/>
          <w:lang w:eastAsia="sl-SI"/>
        </w:rPr>
      </w:pPr>
      <w:hyperlink w:anchor="_Toc168149480" w:history="1">
        <w:r w:rsidR="000A4155" w:rsidRPr="002D581F">
          <w:rPr>
            <w:rStyle w:val="Hiperpovezava"/>
            <w:rFonts w:ascii="Arial" w:hAnsi="Arial" w:cs="Arial"/>
            <w:noProof/>
          </w:rPr>
          <w:t>13.</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ZAUPNOST</w:t>
        </w:r>
        <w:r w:rsidR="000A4155">
          <w:rPr>
            <w:noProof/>
            <w:webHidden/>
          </w:rPr>
          <w:tab/>
        </w:r>
        <w:r w:rsidR="000A4155">
          <w:rPr>
            <w:noProof/>
            <w:webHidden/>
          </w:rPr>
          <w:fldChar w:fldCharType="begin"/>
        </w:r>
        <w:r w:rsidR="000A4155">
          <w:rPr>
            <w:noProof/>
            <w:webHidden/>
          </w:rPr>
          <w:instrText xml:space="preserve"> PAGEREF _Toc168149480 \h </w:instrText>
        </w:r>
        <w:r w:rsidR="000A4155">
          <w:rPr>
            <w:noProof/>
            <w:webHidden/>
          </w:rPr>
        </w:r>
        <w:r w:rsidR="000A4155">
          <w:rPr>
            <w:noProof/>
            <w:webHidden/>
          </w:rPr>
          <w:fldChar w:fldCharType="separate"/>
        </w:r>
        <w:r w:rsidR="00AD0AD5">
          <w:rPr>
            <w:noProof/>
            <w:webHidden/>
          </w:rPr>
          <w:t>14</w:t>
        </w:r>
        <w:r w:rsidR="000A4155">
          <w:rPr>
            <w:noProof/>
            <w:webHidden/>
          </w:rPr>
          <w:fldChar w:fldCharType="end"/>
        </w:r>
      </w:hyperlink>
    </w:p>
    <w:p w14:paraId="51E4D6E7" w14:textId="357A4C14" w:rsidR="000A4155" w:rsidRDefault="00A543ED">
      <w:pPr>
        <w:pStyle w:val="Kazalovsebine1"/>
        <w:rPr>
          <w:rFonts w:asciiTheme="minorHAnsi" w:eastAsiaTheme="minorEastAsia" w:hAnsiTheme="minorHAnsi" w:cstheme="minorBidi"/>
          <w:noProof/>
          <w:kern w:val="0"/>
          <w:lang w:eastAsia="sl-SI"/>
        </w:rPr>
      </w:pPr>
      <w:hyperlink w:anchor="_Toc168149481" w:history="1">
        <w:r w:rsidR="000A4155" w:rsidRPr="002D581F">
          <w:rPr>
            <w:rStyle w:val="Hiperpovezava"/>
            <w:rFonts w:ascii="Arial" w:hAnsi="Arial" w:cs="Arial"/>
            <w:noProof/>
          </w:rPr>
          <w:t>14.</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ODSTOP OD ODDAJE JAVNEGA NAROČILA</w:t>
        </w:r>
        <w:r w:rsidR="000A4155">
          <w:rPr>
            <w:noProof/>
            <w:webHidden/>
          </w:rPr>
          <w:tab/>
        </w:r>
        <w:r w:rsidR="000A4155">
          <w:rPr>
            <w:noProof/>
            <w:webHidden/>
          </w:rPr>
          <w:fldChar w:fldCharType="begin"/>
        </w:r>
        <w:r w:rsidR="000A4155">
          <w:rPr>
            <w:noProof/>
            <w:webHidden/>
          </w:rPr>
          <w:instrText xml:space="preserve"> PAGEREF _Toc168149481 \h </w:instrText>
        </w:r>
        <w:r w:rsidR="000A4155">
          <w:rPr>
            <w:noProof/>
            <w:webHidden/>
          </w:rPr>
        </w:r>
        <w:r w:rsidR="000A4155">
          <w:rPr>
            <w:noProof/>
            <w:webHidden/>
          </w:rPr>
          <w:fldChar w:fldCharType="separate"/>
        </w:r>
        <w:r w:rsidR="00AD0AD5">
          <w:rPr>
            <w:noProof/>
            <w:webHidden/>
          </w:rPr>
          <w:t>14</w:t>
        </w:r>
        <w:r w:rsidR="000A4155">
          <w:rPr>
            <w:noProof/>
            <w:webHidden/>
          </w:rPr>
          <w:fldChar w:fldCharType="end"/>
        </w:r>
      </w:hyperlink>
    </w:p>
    <w:p w14:paraId="531539F4" w14:textId="444748B2" w:rsidR="000A4155" w:rsidRDefault="00A543ED">
      <w:pPr>
        <w:pStyle w:val="Kazalovsebine1"/>
        <w:rPr>
          <w:rFonts w:asciiTheme="minorHAnsi" w:eastAsiaTheme="minorEastAsia" w:hAnsiTheme="minorHAnsi" w:cstheme="minorBidi"/>
          <w:noProof/>
          <w:kern w:val="0"/>
          <w:lang w:eastAsia="sl-SI"/>
        </w:rPr>
      </w:pPr>
      <w:hyperlink w:anchor="_Toc168149482" w:history="1">
        <w:r w:rsidR="000A4155" w:rsidRPr="002D581F">
          <w:rPr>
            <w:rStyle w:val="Hiperpovezava"/>
            <w:rFonts w:ascii="Arial" w:hAnsi="Arial" w:cs="Arial"/>
            <w:noProof/>
          </w:rPr>
          <w:t>15.</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POGODBA</w:t>
        </w:r>
        <w:r w:rsidR="000A4155">
          <w:rPr>
            <w:noProof/>
            <w:webHidden/>
          </w:rPr>
          <w:tab/>
        </w:r>
        <w:r w:rsidR="000A4155">
          <w:rPr>
            <w:noProof/>
            <w:webHidden/>
          </w:rPr>
          <w:fldChar w:fldCharType="begin"/>
        </w:r>
        <w:r w:rsidR="000A4155">
          <w:rPr>
            <w:noProof/>
            <w:webHidden/>
          </w:rPr>
          <w:instrText xml:space="preserve"> PAGEREF _Toc168149482 \h </w:instrText>
        </w:r>
        <w:r w:rsidR="000A4155">
          <w:rPr>
            <w:noProof/>
            <w:webHidden/>
          </w:rPr>
        </w:r>
        <w:r w:rsidR="000A4155">
          <w:rPr>
            <w:noProof/>
            <w:webHidden/>
          </w:rPr>
          <w:fldChar w:fldCharType="separate"/>
        </w:r>
        <w:r w:rsidR="00AD0AD5">
          <w:rPr>
            <w:noProof/>
            <w:webHidden/>
          </w:rPr>
          <w:t>14</w:t>
        </w:r>
        <w:r w:rsidR="000A4155">
          <w:rPr>
            <w:noProof/>
            <w:webHidden/>
          </w:rPr>
          <w:fldChar w:fldCharType="end"/>
        </w:r>
      </w:hyperlink>
    </w:p>
    <w:p w14:paraId="705D1DE7" w14:textId="4D39DD1C" w:rsidR="000A4155" w:rsidRDefault="00A543ED">
      <w:pPr>
        <w:pStyle w:val="Kazalovsebine1"/>
        <w:rPr>
          <w:rFonts w:asciiTheme="minorHAnsi" w:eastAsiaTheme="minorEastAsia" w:hAnsiTheme="minorHAnsi" w:cstheme="minorBidi"/>
          <w:noProof/>
          <w:kern w:val="0"/>
          <w:lang w:eastAsia="sl-SI"/>
        </w:rPr>
      </w:pPr>
      <w:hyperlink w:anchor="_Toc168149483" w:history="1">
        <w:r w:rsidR="000A4155" w:rsidRPr="002D581F">
          <w:rPr>
            <w:rStyle w:val="Hiperpovezava"/>
            <w:rFonts w:ascii="Arial" w:hAnsi="Arial" w:cs="Arial"/>
            <w:noProof/>
          </w:rPr>
          <w:t>16.</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PROTIKORUPCIJSKO DOLOČILO</w:t>
        </w:r>
        <w:r w:rsidR="000A4155">
          <w:rPr>
            <w:noProof/>
            <w:webHidden/>
          </w:rPr>
          <w:tab/>
        </w:r>
        <w:r w:rsidR="000A4155">
          <w:rPr>
            <w:noProof/>
            <w:webHidden/>
          </w:rPr>
          <w:fldChar w:fldCharType="begin"/>
        </w:r>
        <w:r w:rsidR="000A4155">
          <w:rPr>
            <w:noProof/>
            <w:webHidden/>
          </w:rPr>
          <w:instrText xml:space="preserve"> PAGEREF _Toc168149483 \h </w:instrText>
        </w:r>
        <w:r w:rsidR="000A4155">
          <w:rPr>
            <w:noProof/>
            <w:webHidden/>
          </w:rPr>
        </w:r>
        <w:r w:rsidR="000A4155">
          <w:rPr>
            <w:noProof/>
            <w:webHidden/>
          </w:rPr>
          <w:fldChar w:fldCharType="separate"/>
        </w:r>
        <w:r w:rsidR="00AD0AD5">
          <w:rPr>
            <w:noProof/>
            <w:webHidden/>
          </w:rPr>
          <w:t>15</w:t>
        </w:r>
        <w:r w:rsidR="000A4155">
          <w:rPr>
            <w:noProof/>
            <w:webHidden/>
          </w:rPr>
          <w:fldChar w:fldCharType="end"/>
        </w:r>
      </w:hyperlink>
    </w:p>
    <w:p w14:paraId="3F512612" w14:textId="34F76D43" w:rsidR="000A4155" w:rsidRDefault="00A543ED">
      <w:pPr>
        <w:pStyle w:val="Kazalovsebine1"/>
        <w:rPr>
          <w:rFonts w:asciiTheme="minorHAnsi" w:eastAsiaTheme="minorEastAsia" w:hAnsiTheme="minorHAnsi" w:cstheme="minorBidi"/>
          <w:noProof/>
          <w:kern w:val="0"/>
          <w:lang w:eastAsia="sl-SI"/>
        </w:rPr>
      </w:pPr>
      <w:hyperlink w:anchor="_Toc168149484" w:history="1">
        <w:r w:rsidR="000A4155" w:rsidRPr="002D581F">
          <w:rPr>
            <w:rStyle w:val="Hiperpovezava"/>
            <w:rFonts w:ascii="Arial" w:hAnsi="Arial" w:cs="Arial"/>
            <w:noProof/>
          </w:rPr>
          <w:t>17.</w:t>
        </w:r>
        <w:r w:rsidR="000A4155">
          <w:rPr>
            <w:rFonts w:asciiTheme="minorHAnsi" w:eastAsiaTheme="minorEastAsia" w:hAnsiTheme="minorHAnsi" w:cstheme="minorBidi"/>
            <w:noProof/>
            <w:kern w:val="0"/>
            <w:lang w:eastAsia="sl-SI"/>
          </w:rPr>
          <w:tab/>
        </w:r>
        <w:r w:rsidR="000A4155" w:rsidRPr="002D581F">
          <w:rPr>
            <w:rStyle w:val="Hiperpovezava"/>
            <w:rFonts w:ascii="Arial" w:hAnsi="Arial" w:cs="Arial"/>
            <w:noProof/>
          </w:rPr>
          <w:t>POUK O PRAVNEM VARSTVU</w:t>
        </w:r>
        <w:r w:rsidR="000A4155">
          <w:rPr>
            <w:noProof/>
            <w:webHidden/>
          </w:rPr>
          <w:tab/>
        </w:r>
        <w:r w:rsidR="000A4155">
          <w:rPr>
            <w:noProof/>
            <w:webHidden/>
          </w:rPr>
          <w:fldChar w:fldCharType="begin"/>
        </w:r>
        <w:r w:rsidR="000A4155">
          <w:rPr>
            <w:noProof/>
            <w:webHidden/>
          </w:rPr>
          <w:instrText xml:space="preserve"> PAGEREF _Toc168149484 \h </w:instrText>
        </w:r>
        <w:r w:rsidR="000A4155">
          <w:rPr>
            <w:noProof/>
            <w:webHidden/>
          </w:rPr>
        </w:r>
        <w:r w:rsidR="000A4155">
          <w:rPr>
            <w:noProof/>
            <w:webHidden/>
          </w:rPr>
          <w:fldChar w:fldCharType="separate"/>
        </w:r>
        <w:r w:rsidR="00AD0AD5">
          <w:rPr>
            <w:noProof/>
            <w:webHidden/>
          </w:rPr>
          <w:t>15</w:t>
        </w:r>
        <w:r w:rsidR="000A4155">
          <w:rPr>
            <w:noProof/>
            <w:webHidden/>
          </w:rPr>
          <w:fldChar w:fldCharType="end"/>
        </w:r>
      </w:hyperlink>
    </w:p>
    <w:p w14:paraId="272E63D2" w14:textId="6E3C10E5" w:rsidR="000A4155" w:rsidRDefault="00A543ED">
      <w:pPr>
        <w:pStyle w:val="Kazalovsebine1"/>
        <w:rPr>
          <w:rFonts w:asciiTheme="minorHAnsi" w:eastAsiaTheme="minorEastAsia" w:hAnsiTheme="minorHAnsi" w:cstheme="minorBidi"/>
          <w:noProof/>
          <w:kern w:val="0"/>
          <w:lang w:eastAsia="sl-SI"/>
        </w:rPr>
      </w:pPr>
      <w:hyperlink w:anchor="_Toc168149485" w:history="1">
        <w:r w:rsidR="000A4155" w:rsidRPr="002D581F">
          <w:rPr>
            <w:rStyle w:val="Hiperpovezava"/>
            <w:rFonts w:ascii="Arial" w:hAnsi="Arial" w:cs="Arial"/>
            <w:noProof/>
          </w:rPr>
          <w:t>PONUDBA – PONUDBENI PREDRAČUN</w:t>
        </w:r>
        <w:r w:rsidR="000A4155">
          <w:rPr>
            <w:noProof/>
            <w:webHidden/>
          </w:rPr>
          <w:tab/>
        </w:r>
        <w:r w:rsidR="000A4155">
          <w:rPr>
            <w:noProof/>
            <w:webHidden/>
          </w:rPr>
          <w:fldChar w:fldCharType="begin"/>
        </w:r>
        <w:r w:rsidR="000A4155">
          <w:rPr>
            <w:noProof/>
            <w:webHidden/>
          </w:rPr>
          <w:instrText xml:space="preserve"> PAGEREF _Toc168149485 \h </w:instrText>
        </w:r>
        <w:r w:rsidR="000A4155">
          <w:rPr>
            <w:noProof/>
            <w:webHidden/>
          </w:rPr>
        </w:r>
        <w:r w:rsidR="000A4155">
          <w:rPr>
            <w:noProof/>
            <w:webHidden/>
          </w:rPr>
          <w:fldChar w:fldCharType="separate"/>
        </w:r>
        <w:r w:rsidR="00AD0AD5">
          <w:rPr>
            <w:noProof/>
            <w:webHidden/>
          </w:rPr>
          <w:t>16</w:t>
        </w:r>
        <w:r w:rsidR="000A4155">
          <w:rPr>
            <w:noProof/>
            <w:webHidden/>
          </w:rPr>
          <w:fldChar w:fldCharType="end"/>
        </w:r>
      </w:hyperlink>
    </w:p>
    <w:p w14:paraId="39B83C9E" w14:textId="560BB448" w:rsidR="000A4155" w:rsidRDefault="00A543ED">
      <w:pPr>
        <w:pStyle w:val="Kazalovsebine1"/>
        <w:rPr>
          <w:rFonts w:asciiTheme="minorHAnsi" w:eastAsiaTheme="minorEastAsia" w:hAnsiTheme="minorHAnsi" w:cstheme="minorBidi"/>
          <w:noProof/>
          <w:kern w:val="0"/>
          <w:lang w:eastAsia="sl-SI"/>
        </w:rPr>
      </w:pPr>
      <w:hyperlink w:anchor="_Toc168149486" w:history="1">
        <w:r w:rsidR="000A4155" w:rsidRPr="002D581F">
          <w:rPr>
            <w:rStyle w:val="Hiperpovezava"/>
            <w:rFonts w:ascii="Arial" w:hAnsi="Arial" w:cs="Arial"/>
            <w:noProof/>
          </w:rPr>
          <w:t>REFERENČNO POTRDILO</w:t>
        </w:r>
        <w:r w:rsidR="000A4155">
          <w:rPr>
            <w:noProof/>
            <w:webHidden/>
          </w:rPr>
          <w:tab/>
        </w:r>
        <w:r w:rsidR="000A4155">
          <w:rPr>
            <w:noProof/>
            <w:webHidden/>
          </w:rPr>
          <w:fldChar w:fldCharType="begin"/>
        </w:r>
        <w:r w:rsidR="000A4155">
          <w:rPr>
            <w:noProof/>
            <w:webHidden/>
          </w:rPr>
          <w:instrText xml:space="preserve"> PAGEREF _Toc168149486 \h </w:instrText>
        </w:r>
        <w:r w:rsidR="000A4155">
          <w:rPr>
            <w:noProof/>
            <w:webHidden/>
          </w:rPr>
        </w:r>
        <w:r w:rsidR="000A4155">
          <w:rPr>
            <w:noProof/>
            <w:webHidden/>
          </w:rPr>
          <w:fldChar w:fldCharType="separate"/>
        </w:r>
        <w:r w:rsidR="00AD0AD5">
          <w:rPr>
            <w:noProof/>
            <w:webHidden/>
          </w:rPr>
          <w:t>17</w:t>
        </w:r>
        <w:r w:rsidR="000A4155">
          <w:rPr>
            <w:noProof/>
            <w:webHidden/>
          </w:rPr>
          <w:fldChar w:fldCharType="end"/>
        </w:r>
      </w:hyperlink>
    </w:p>
    <w:p w14:paraId="6BFA3E41" w14:textId="77205000" w:rsidR="000A4155" w:rsidRDefault="00A543ED">
      <w:pPr>
        <w:pStyle w:val="Kazalovsebine1"/>
        <w:rPr>
          <w:rFonts w:asciiTheme="minorHAnsi" w:eastAsiaTheme="minorEastAsia" w:hAnsiTheme="minorHAnsi" w:cstheme="minorBidi"/>
          <w:noProof/>
          <w:kern w:val="0"/>
          <w:lang w:eastAsia="sl-SI"/>
        </w:rPr>
      </w:pPr>
      <w:hyperlink w:anchor="_Toc168149487" w:history="1">
        <w:r w:rsidR="000A4155" w:rsidRPr="002D581F">
          <w:rPr>
            <w:rStyle w:val="Hiperpovezava"/>
            <w:rFonts w:ascii="Arial" w:hAnsi="Arial" w:cs="Arial"/>
            <w:noProof/>
          </w:rPr>
          <w:t>PODIZVAJALCI</w:t>
        </w:r>
        <w:r w:rsidR="000A4155">
          <w:rPr>
            <w:noProof/>
            <w:webHidden/>
          </w:rPr>
          <w:tab/>
        </w:r>
        <w:r w:rsidR="000A4155">
          <w:rPr>
            <w:noProof/>
            <w:webHidden/>
          </w:rPr>
          <w:fldChar w:fldCharType="begin"/>
        </w:r>
        <w:r w:rsidR="000A4155">
          <w:rPr>
            <w:noProof/>
            <w:webHidden/>
          </w:rPr>
          <w:instrText xml:space="preserve"> PAGEREF _Toc168149487 \h </w:instrText>
        </w:r>
        <w:r w:rsidR="000A4155">
          <w:rPr>
            <w:noProof/>
            <w:webHidden/>
          </w:rPr>
        </w:r>
        <w:r w:rsidR="000A4155">
          <w:rPr>
            <w:noProof/>
            <w:webHidden/>
          </w:rPr>
          <w:fldChar w:fldCharType="separate"/>
        </w:r>
        <w:r w:rsidR="00AD0AD5">
          <w:rPr>
            <w:noProof/>
            <w:webHidden/>
          </w:rPr>
          <w:t>18</w:t>
        </w:r>
        <w:r w:rsidR="000A4155">
          <w:rPr>
            <w:noProof/>
            <w:webHidden/>
          </w:rPr>
          <w:fldChar w:fldCharType="end"/>
        </w:r>
      </w:hyperlink>
    </w:p>
    <w:p w14:paraId="7A33410A" w14:textId="6E4B2315" w:rsidR="000A4155" w:rsidRDefault="00A543ED">
      <w:pPr>
        <w:pStyle w:val="Kazalovsebine1"/>
        <w:rPr>
          <w:rFonts w:asciiTheme="minorHAnsi" w:eastAsiaTheme="minorEastAsia" w:hAnsiTheme="minorHAnsi" w:cstheme="minorBidi"/>
          <w:noProof/>
          <w:kern w:val="0"/>
          <w:lang w:eastAsia="sl-SI"/>
        </w:rPr>
      </w:pPr>
      <w:hyperlink w:anchor="_Toc168149488" w:history="1">
        <w:r w:rsidR="000A4155" w:rsidRPr="002D581F">
          <w:rPr>
            <w:rStyle w:val="Hiperpovezava"/>
            <w:rFonts w:ascii="Arial" w:hAnsi="Arial" w:cs="Arial"/>
            <w:noProof/>
          </w:rPr>
          <w:t>IZJAVA PODIZVAJALCA O NEPOSREDNIH PLAČILIH</w:t>
        </w:r>
        <w:r w:rsidR="000A4155">
          <w:rPr>
            <w:noProof/>
            <w:webHidden/>
          </w:rPr>
          <w:tab/>
        </w:r>
        <w:r w:rsidR="000A4155">
          <w:rPr>
            <w:noProof/>
            <w:webHidden/>
          </w:rPr>
          <w:fldChar w:fldCharType="begin"/>
        </w:r>
        <w:r w:rsidR="000A4155">
          <w:rPr>
            <w:noProof/>
            <w:webHidden/>
          </w:rPr>
          <w:instrText xml:space="preserve"> PAGEREF _Toc168149488 \h </w:instrText>
        </w:r>
        <w:r w:rsidR="000A4155">
          <w:rPr>
            <w:noProof/>
            <w:webHidden/>
          </w:rPr>
        </w:r>
        <w:r w:rsidR="000A4155">
          <w:rPr>
            <w:noProof/>
            <w:webHidden/>
          </w:rPr>
          <w:fldChar w:fldCharType="separate"/>
        </w:r>
        <w:r w:rsidR="00AD0AD5">
          <w:rPr>
            <w:noProof/>
            <w:webHidden/>
          </w:rPr>
          <w:t>19</w:t>
        </w:r>
        <w:r w:rsidR="000A4155">
          <w:rPr>
            <w:noProof/>
            <w:webHidden/>
          </w:rPr>
          <w:fldChar w:fldCharType="end"/>
        </w:r>
      </w:hyperlink>
    </w:p>
    <w:p w14:paraId="1B531F63" w14:textId="03FECD79" w:rsidR="000A4155" w:rsidRDefault="00A543ED">
      <w:pPr>
        <w:pStyle w:val="Kazalovsebine1"/>
        <w:rPr>
          <w:rFonts w:asciiTheme="minorHAnsi" w:eastAsiaTheme="minorEastAsia" w:hAnsiTheme="minorHAnsi" w:cstheme="minorBidi"/>
          <w:noProof/>
          <w:kern w:val="0"/>
          <w:lang w:eastAsia="sl-SI"/>
        </w:rPr>
      </w:pPr>
      <w:hyperlink w:anchor="_Toc168149489" w:history="1">
        <w:r w:rsidR="000A4155" w:rsidRPr="002D581F">
          <w:rPr>
            <w:rStyle w:val="Hiperpovezava"/>
            <w:rFonts w:ascii="Arial" w:hAnsi="Arial" w:cs="Arial"/>
            <w:noProof/>
          </w:rPr>
          <w:t>MENIČNA IZJAVA</w:t>
        </w:r>
        <w:r w:rsidR="000A4155">
          <w:rPr>
            <w:noProof/>
            <w:webHidden/>
          </w:rPr>
          <w:tab/>
        </w:r>
        <w:r w:rsidR="000A4155">
          <w:rPr>
            <w:noProof/>
            <w:webHidden/>
          </w:rPr>
          <w:fldChar w:fldCharType="begin"/>
        </w:r>
        <w:r w:rsidR="000A4155">
          <w:rPr>
            <w:noProof/>
            <w:webHidden/>
          </w:rPr>
          <w:instrText xml:space="preserve"> PAGEREF _Toc168149489 \h </w:instrText>
        </w:r>
        <w:r w:rsidR="000A4155">
          <w:rPr>
            <w:noProof/>
            <w:webHidden/>
          </w:rPr>
        </w:r>
        <w:r w:rsidR="000A4155">
          <w:rPr>
            <w:noProof/>
            <w:webHidden/>
          </w:rPr>
          <w:fldChar w:fldCharType="separate"/>
        </w:r>
        <w:r w:rsidR="00AD0AD5">
          <w:rPr>
            <w:noProof/>
            <w:webHidden/>
          </w:rPr>
          <w:t>20</w:t>
        </w:r>
        <w:r w:rsidR="000A4155">
          <w:rPr>
            <w:noProof/>
            <w:webHidden/>
          </w:rPr>
          <w:fldChar w:fldCharType="end"/>
        </w:r>
      </w:hyperlink>
    </w:p>
    <w:p w14:paraId="5EE7CB17" w14:textId="3BBE70DA" w:rsidR="000A4155" w:rsidRDefault="00A543ED">
      <w:pPr>
        <w:pStyle w:val="Kazalovsebine1"/>
        <w:rPr>
          <w:rFonts w:asciiTheme="minorHAnsi" w:eastAsiaTheme="minorEastAsia" w:hAnsiTheme="minorHAnsi" w:cstheme="minorBidi"/>
          <w:noProof/>
          <w:kern w:val="0"/>
          <w:lang w:eastAsia="sl-SI"/>
        </w:rPr>
      </w:pPr>
      <w:hyperlink w:anchor="_Toc168149490" w:history="1">
        <w:r w:rsidR="000A4155" w:rsidRPr="002D581F">
          <w:rPr>
            <w:rStyle w:val="Hiperpovezava"/>
            <w:rFonts w:ascii="Arial" w:hAnsi="Arial" w:cs="Arial"/>
            <w:noProof/>
          </w:rPr>
          <w:t>IZJAVA O UDELEŽBI V LASTNIŠTVU IN O POVEZANIH DRUŽBAH</w:t>
        </w:r>
        <w:r w:rsidR="000A4155">
          <w:rPr>
            <w:noProof/>
            <w:webHidden/>
          </w:rPr>
          <w:tab/>
        </w:r>
        <w:r w:rsidR="000A4155">
          <w:rPr>
            <w:noProof/>
            <w:webHidden/>
          </w:rPr>
          <w:fldChar w:fldCharType="begin"/>
        </w:r>
        <w:r w:rsidR="000A4155">
          <w:rPr>
            <w:noProof/>
            <w:webHidden/>
          </w:rPr>
          <w:instrText xml:space="preserve"> PAGEREF _Toc168149490 \h </w:instrText>
        </w:r>
        <w:r w:rsidR="000A4155">
          <w:rPr>
            <w:noProof/>
            <w:webHidden/>
          </w:rPr>
        </w:r>
        <w:r w:rsidR="000A4155">
          <w:rPr>
            <w:noProof/>
            <w:webHidden/>
          </w:rPr>
          <w:fldChar w:fldCharType="separate"/>
        </w:r>
        <w:r w:rsidR="00AD0AD5">
          <w:rPr>
            <w:noProof/>
            <w:webHidden/>
          </w:rPr>
          <w:t>22</w:t>
        </w:r>
        <w:r w:rsidR="000A4155">
          <w:rPr>
            <w:noProof/>
            <w:webHidden/>
          </w:rPr>
          <w:fldChar w:fldCharType="end"/>
        </w:r>
      </w:hyperlink>
    </w:p>
    <w:p w14:paraId="7D671F0C" w14:textId="4BB6E105" w:rsidR="000A4155" w:rsidRDefault="00A543ED">
      <w:pPr>
        <w:pStyle w:val="Kazalovsebine1"/>
        <w:rPr>
          <w:rFonts w:asciiTheme="minorHAnsi" w:eastAsiaTheme="minorEastAsia" w:hAnsiTheme="minorHAnsi" w:cstheme="minorBidi"/>
          <w:noProof/>
          <w:kern w:val="0"/>
          <w:lang w:eastAsia="sl-SI"/>
        </w:rPr>
      </w:pPr>
      <w:hyperlink w:anchor="_Toc168149491" w:history="1">
        <w:r w:rsidR="000A4155" w:rsidRPr="002D581F">
          <w:rPr>
            <w:rStyle w:val="Hiperpovezava"/>
            <w:rFonts w:ascii="Arial" w:hAnsi="Arial" w:cs="Arial"/>
            <w:noProof/>
          </w:rPr>
          <w:t>IZJAVA O ODSOTNOSTI OSEBNIH POVEZAV</w:t>
        </w:r>
        <w:r w:rsidR="000A4155">
          <w:rPr>
            <w:noProof/>
            <w:webHidden/>
          </w:rPr>
          <w:tab/>
        </w:r>
        <w:r w:rsidR="000A4155">
          <w:rPr>
            <w:noProof/>
            <w:webHidden/>
          </w:rPr>
          <w:fldChar w:fldCharType="begin"/>
        </w:r>
        <w:r w:rsidR="000A4155">
          <w:rPr>
            <w:noProof/>
            <w:webHidden/>
          </w:rPr>
          <w:instrText xml:space="preserve"> PAGEREF _Toc168149491 \h </w:instrText>
        </w:r>
        <w:r w:rsidR="000A4155">
          <w:rPr>
            <w:noProof/>
            <w:webHidden/>
          </w:rPr>
        </w:r>
        <w:r w:rsidR="000A4155">
          <w:rPr>
            <w:noProof/>
            <w:webHidden/>
          </w:rPr>
          <w:fldChar w:fldCharType="separate"/>
        </w:r>
        <w:r w:rsidR="00AD0AD5">
          <w:rPr>
            <w:noProof/>
            <w:webHidden/>
          </w:rPr>
          <w:t>23</w:t>
        </w:r>
        <w:r w:rsidR="000A4155">
          <w:rPr>
            <w:noProof/>
            <w:webHidden/>
          </w:rPr>
          <w:fldChar w:fldCharType="end"/>
        </w:r>
      </w:hyperlink>
    </w:p>
    <w:p w14:paraId="781F0C90" w14:textId="4C5D3BB9" w:rsidR="000A4155" w:rsidRDefault="00A543ED">
      <w:pPr>
        <w:pStyle w:val="Kazalovsebine1"/>
        <w:rPr>
          <w:rFonts w:asciiTheme="minorHAnsi" w:eastAsiaTheme="minorEastAsia" w:hAnsiTheme="minorHAnsi" w:cstheme="minorBidi"/>
          <w:noProof/>
          <w:kern w:val="0"/>
          <w:lang w:eastAsia="sl-SI"/>
        </w:rPr>
      </w:pPr>
      <w:hyperlink w:anchor="_Toc168149492" w:history="1">
        <w:r w:rsidR="000A4155" w:rsidRPr="002D581F">
          <w:rPr>
            <w:rStyle w:val="Hiperpovezava"/>
            <w:rFonts w:ascii="Arial" w:hAnsi="Arial" w:cs="Arial"/>
            <w:noProof/>
          </w:rPr>
          <w:t>POGODBA O DOBAVI IN VZDRŽEVANJU OFTALMOLOŠKEGA OPERATIVNEGA MIKROSKOPA</w:t>
        </w:r>
        <w:r w:rsidR="000A4155">
          <w:rPr>
            <w:noProof/>
            <w:webHidden/>
          </w:rPr>
          <w:tab/>
        </w:r>
        <w:r w:rsidR="000A4155">
          <w:rPr>
            <w:noProof/>
            <w:webHidden/>
          </w:rPr>
          <w:fldChar w:fldCharType="begin"/>
        </w:r>
        <w:r w:rsidR="000A4155">
          <w:rPr>
            <w:noProof/>
            <w:webHidden/>
          </w:rPr>
          <w:instrText xml:space="preserve"> PAGEREF _Toc168149492 \h </w:instrText>
        </w:r>
        <w:r w:rsidR="000A4155">
          <w:rPr>
            <w:noProof/>
            <w:webHidden/>
          </w:rPr>
        </w:r>
        <w:r w:rsidR="000A4155">
          <w:rPr>
            <w:noProof/>
            <w:webHidden/>
          </w:rPr>
          <w:fldChar w:fldCharType="separate"/>
        </w:r>
        <w:r w:rsidR="00AD0AD5">
          <w:rPr>
            <w:noProof/>
            <w:webHidden/>
          </w:rPr>
          <w:t>24</w:t>
        </w:r>
        <w:r w:rsidR="000A4155">
          <w:rPr>
            <w:noProof/>
            <w:webHidden/>
          </w:rPr>
          <w:fldChar w:fldCharType="end"/>
        </w:r>
      </w:hyperlink>
    </w:p>
    <w:p w14:paraId="5A31DE3B" w14:textId="50CD1096" w:rsidR="000A4155" w:rsidRDefault="00A543ED">
      <w:pPr>
        <w:pStyle w:val="Kazalovsebine1"/>
        <w:rPr>
          <w:rFonts w:asciiTheme="minorHAnsi" w:eastAsiaTheme="minorEastAsia" w:hAnsiTheme="minorHAnsi" w:cstheme="minorBidi"/>
          <w:noProof/>
          <w:kern w:val="0"/>
          <w:lang w:eastAsia="sl-SI"/>
        </w:rPr>
      </w:pPr>
      <w:hyperlink w:anchor="_Toc168149493" w:history="1">
        <w:r w:rsidR="000A4155" w:rsidRPr="002D581F">
          <w:rPr>
            <w:rStyle w:val="Hiperpovezava"/>
            <w:rFonts w:ascii="Arial" w:hAnsi="Arial" w:cs="Arial"/>
            <w:noProof/>
          </w:rPr>
          <w:t>TEHNIČNE SPECIFIKACIJE</w:t>
        </w:r>
        <w:r w:rsidR="000A4155">
          <w:rPr>
            <w:noProof/>
            <w:webHidden/>
          </w:rPr>
          <w:tab/>
        </w:r>
        <w:r w:rsidR="000A4155">
          <w:rPr>
            <w:noProof/>
            <w:webHidden/>
          </w:rPr>
          <w:fldChar w:fldCharType="begin"/>
        </w:r>
        <w:r w:rsidR="000A4155">
          <w:rPr>
            <w:noProof/>
            <w:webHidden/>
          </w:rPr>
          <w:instrText xml:space="preserve"> PAGEREF _Toc168149493 \h </w:instrText>
        </w:r>
        <w:r w:rsidR="000A4155">
          <w:rPr>
            <w:noProof/>
            <w:webHidden/>
          </w:rPr>
        </w:r>
        <w:r w:rsidR="000A4155">
          <w:rPr>
            <w:noProof/>
            <w:webHidden/>
          </w:rPr>
          <w:fldChar w:fldCharType="separate"/>
        </w:r>
        <w:r w:rsidR="00AD0AD5">
          <w:rPr>
            <w:noProof/>
            <w:webHidden/>
          </w:rPr>
          <w:t>36</w:t>
        </w:r>
        <w:r w:rsidR="000A4155">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68149459"/>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68149460"/>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68149461"/>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68149462"/>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640CCD4A"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 xml:space="preserve">vzdrževanje </w:t>
      </w:r>
      <w:r w:rsidR="009057D4">
        <w:rPr>
          <w:rFonts w:ascii="Arial" w:hAnsi="Arial" w:cs="Arial"/>
          <w:bCs/>
          <w:color w:val="000000" w:themeColor="text1"/>
        </w:rPr>
        <w:t>oftalmološkega operativnega mikroskopa</w:t>
      </w:r>
      <w:r w:rsidR="00C074C4">
        <w:rPr>
          <w:rFonts w:ascii="Arial" w:hAnsi="Arial" w:cs="Arial"/>
          <w:bCs/>
          <w:color w:val="000000" w:themeColor="text1"/>
        </w:rPr>
        <w:t xml:space="preserve"> ter dobava pripadajočega potrošnega materiala</w:t>
      </w:r>
      <w:r w:rsidR="008F177E">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2A2D00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68149463"/>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4F086D8D" w14:textId="4980B721" w:rsidR="002670FC" w:rsidRPr="002B2271" w:rsidRDefault="002670FC">
      <w:pPr>
        <w:pStyle w:val="Standard"/>
        <w:rPr>
          <w:rFonts w:ascii="Arial" w:hAnsi="Arial" w:cs="Arial"/>
          <w:color w:val="000000" w:themeColor="text1"/>
        </w:rPr>
      </w:pPr>
      <w:r>
        <w:rPr>
          <w:rFonts w:ascii="Arial" w:hAnsi="Arial" w:cs="Arial"/>
          <w:color w:val="000000" w:themeColor="text1"/>
        </w:rPr>
        <w:t xml:space="preserve">Naročnik si pridržuje pravico v fazi pregleda ponudb od ponudnikov zahtevati brezplačno dostavo in vzpostavitev </w:t>
      </w:r>
      <w:r w:rsidRPr="00B60AE2">
        <w:rPr>
          <w:rFonts w:ascii="Arial" w:hAnsi="Arial" w:cs="Arial"/>
          <w:color w:val="000000" w:themeColor="text1"/>
        </w:rPr>
        <w:t>na lokaciji naročnika enega</w:t>
      </w:r>
      <w:r>
        <w:rPr>
          <w:rFonts w:ascii="Arial" w:hAnsi="Arial" w:cs="Arial"/>
          <w:color w:val="000000" w:themeColor="text1"/>
        </w:rPr>
        <w:t xml:space="preserve"> demonstracijskega kosa ponujene opreme,</w:t>
      </w:r>
      <w:r w:rsidR="00B60AE2">
        <w:rPr>
          <w:rFonts w:ascii="Arial" w:hAnsi="Arial" w:cs="Arial"/>
          <w:color w:val="000000" w:themeColor="text1"/>
        </w:rPr>
        <w:t xml:space="preserve"> vključno s potrebno količino pripadajočega materiala,</w:t>
      </w:r>
      <w:r>
        <w:rPr>
          <w:rFonts w:ascii="Arial" w:hAnsi="Arial" w:cs="Arial"/>
          <w:color w:val="000000" w:themeColor="text1"/>
        </w:rPr>
        <w:t xml:space="preserve"> za namen pregleda in preizkusa opreme s strani naročnika</w:t>
      </w:r>
      <w:r w:rsidR="00B60AE2">
        <w:rPr>
          <w:rFonts w:ascii="Arial" w:hAnsi="Arial" w:cs="Arial"/>
          <w:color w:val="000000" w:themeColor="text1"/>
        </w:rPr>
        <w:t xml:space="preserve"> (demonstracijska raba)</w:t>
      </w:r>
      <w:r>
        <w:rPr>
          <w:rFonts w:ascii="Arial" w:hAnsi="Arial" w:cs="Arial"/>
          <w:color w:val="000000" w:themeColor="text1"/>
        </w:rPr>
        <w:t>. Demonstracijska oprema</w:t>
      </w:r>
      <w:r w:rsidR="00C22DB2">
        <w:rPr>
          <w:rFonts w:ascii="Arial" w:hAnsi="Arial" w:cs="Arial"/>
          <w:color w:val="000000" w:themeColor="text1"/>
        </w:rPr>
        <w:t xml:space="preserve">, vključno z </w:t>
      </w:r>
      <w:r w:rsidR="0044529E" w:rsidRPr="00425C84">
        <w:rPr>
          <w:rFonts w:ascii="Arial" w:hAnsi="Arial" w:cs="Arial"/>
          <w:color w:val="000000" w:themeColor="text1"/>
        </w:rPr>
        <w:t xml:space="preserve">demonstracijskim </w:t>
      </w:r>
      <w:r w:rsidR="00C22DB2" w:rsidRPr="00425C84">
        <w:rPr>
          <w:rFonts w:ascii="Arial" w:hAnsi="Arial" w:cs="Arial"/>
          <w:color w:val="000000" w:themeColor="text1"/>
        </w:rPr>
        <w:t>materialom,</w:t>
      </w:r>
      <w:r w:rsidRPr="00425C84">
        <w:rPr>
          <w:rFonts w:ascii="Arial" w:hAnsi="Arial" w:cs="Arial"/>
          <w:color w:val="000000" w:themeColor="text1"/>
        </w:rPr>
        <w:t xml:space="preserve"> mora biti v vseh pogledih enaka ponujeni opremi. Ponudniki bodo morali dostaviti naročniku demonstracijsko opremo </w:t>
      </w:r>
      <w:r w:rsidR="0044529E" w:rsidRPr="00425C84">
        <w:rPr>
          <w:rFonts w:ascii="Arial" w:hAnsi="Arial" w:cs="Arial"/>
          <w:color w:val="000000" w:themeColor="text1"/>
          <w:kern w:val="0"/>
        </w:rPr>
        <w:t xml:space="preserve">v roku </w:t>
      </w:r>
      <w:r w:rsidR="00425C84" w:rsidRPr="00425C84">
        <w:rPr>
          <w:rFonts w:ascii="Arial" w:hAnsi="Arial" w:cs="Arial"/>
          <w:color w:val="000000" w:themeColor="text1"/>
          <w:kern w:val="0"/>
        </w:rPr>
        <w:t>14 dni</w:t>
      </w:r>
      <w:r w:rsidR="0044529E" w:rsidRPr="00425C84">
        <w:rPr>
          <w:rFonts w:ascii="Arial" w:hAnsi="Arial" w:cs="Arial"/>
          <w:color w:val="000000" w:themeColor="text1"/>
          <w:kern w:val="0"/>
        </w:rPr>
        <w:t xml:space="preserve"> od poziva naročnika</w:t>
      </w:r>
      <w:r w:rsidRPr="00425C84">
        <w:rPr>
          <w:rFonts w:ascii="Arial" w:hAnsi="Arial" w:cs="Arial"/>
          <w:color w:val="000000" w:themeColor="text1"/>
        </w:rPr>
        <w:t>. Na</w:t>
      </w:r>
      <w:r>
        <w:rPr>
          <w:rFonts w:ascii="Arial" w:hAnsi="Arial" w:cs="Arial"/>
          <w:color w:val="000000" w:themeColor="text1"/>
        </w:rPr>
        <w:t xml:space="preserve">ročnik bo opremo testiral </w:t>
      </w:r>
      <w:r w:rsidR="00B60AE2">
        <w:rPr>
          <w:rFonts w:ascii="Arial" w:hAnsi="Arial" w:cs="Arial"/>
          <w:color w:val="000000" w:themeColor="text1"/>
        </w:rPr>
        <w:t>najmanj en mesec</w:t>
      </w:r>
      <w:r>
        <w:rPr>
          <w:rFonts w:ascii="Arial" w:hAnsi="Arial" w:cs="Arial"/>
          <w:color w:val="000000" w:themeColor="text1"/>
        </w:rPr>
        <w:t>. Po zaključku obdobja testiranja ponudnik na lastne stroške prevzame demonstracijsko opremo.</w:t>
      </w:r>
    </w:p>
    <w:p w14:paraId="32C8FE99" w14:textId="77777777" w:rsidR="00D675E2" w:rsidRDefault="00D675E2" w:rsidP="009866F0">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68149464"/>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24136AE9"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B4743B">
        <w:rPr>
          <w:rFonts w:ascii="Arial" w:hAnsi="Arial" w:cs="Arial"/>
          <w:b/>
          <w:u w:val="single"/>
          <w:lang w:eastAsia="sl-SI"/>
        </w:rPr>
        <w:t xml:space="preserve">do </w:t>
      </w:r>
      <w:r w:rsidR="00F743A8">
        <w:rPr>
          <w:rFonts w:ascii="Arial" w:hAnsi="Arial" w:cs="Arial"/>
          <w:b/>
          <w:u w:val="single"/>
          <w:lang w:eastAsia="sl-SI"/>
        </w:rPr>
        <w:t xml:space="preserve">23.1.2025 </w:t>
      </w:r>
      <w:r w:rsidR="00FF5410" w:rsidRPr="00BA726C">
        <w:rPr>
          <w:rFonts w:ascii="Arial" w:hAnsi="Arial" w:cs="Arial"/>
          <w:b/>
          <w:u w:val="single"/>
          <w:lang w:eastAsia="sl-SI"/>
        </w:rPr>
        <w:t>do 9</w:t>
      </w:r>
      <w:r w:rsidR="003C0CE4" w:rsidRPr="00BA726C">
        <w:rPr>
          <w:rFonts w:ascii="Arial" w:hAnsi="Arial" w:cs="Arial"/>
          <w:b/>
          <w:u w:val="single"/>
          <w:lang w:eastAsia="sl-SI"/>
        </w:rPr>
        <w:t>:00 ure</w:t>
      </w:r>
      <w:r w:rsidRPr="00B4743B">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2156490A"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44529E">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68149465"/>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lastRenderedPageBreak/>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68149466"/>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0AF297D4"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B4743B">
        <w:rPr>
          <w:rFonts w:ascii="Arial" w:hAnsi="Arial" w:cs="Arial"/>
        </w:rPr>
        <w:t>do</w:t>
      </w:r>
      <w:r w:rsidR="009F180A" w:rsidRPr="00B4743B">
        <w:rPr>
          <w:rFonts w:ascii="Arial" w:hAnsi="Arial" w:cs="Arial"/>
        </w:rPr>
        <w:t xml:space="preserve"> </w:t>
      </w:r>
      <w:r w:rsidR="00F743A8">
        <w:rPr>
          <w:rFonts w:ascii="Arial" w:hAnsi="Arial" w:cs="Arial"/>
          <w:b/>
        </w:rPr>
        <w:t>9.1.2025</w:t>
      </w:r>
      <w:bookmarkStart w:id="13" w:name="_GoBack"/>
      <w:bookmarkEnd w:id="13"/>
      <w:r w:rsidR="00F43138" w:rsidRPr="00BA726C">
        <w:rPr>
          <w:rFonts w:ascii="Arial" w:hAnsi="Arial" w:cs="Arial"/>
          <w:b/>
        </w:rPr>
        <w:t xml:space="preserve"> do 10</w:t>
      </w:r>
      <w:r w:rsidR="003C0CE4" w:rsidRPr="00BA726C">
        <w:rPr>
          <w:rFonts w:ascii="Arial" w:hAnsi="Arial" w:cs="Arial"/>
          <w:b/>
        </w:rPr>
        <w:t>:00 ure</w:t>
      </w:r>
      <w:r w:rsidR="003C0CE4" w:rsidRPr="00B4743B">
        <w:rPr>
          <w:rFonts w:ascii="Arial" w:hAnsi="Arial" w:cs="Arial"/>
          <w:b/>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68149467"/>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68149468"/>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 xml:space="preserve">Obrazec ESPD je treba v ponudbi predložiti za vse gospodarske subjekte, </w:t>
      </w:r>
      <w:r w:rsidR="00A93996" w:rsidRPr="00B23DDC">
        <w:rPr>
          <w:rFonts w:ascii="Arial" w:hAnsi="Arial" w:cs="Arial"/>
        </w:rPr>
        <w:lastRenderedPageBreak/>
        <w:t>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68149469"/>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lastRenderedPageBreak/>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68149470"/>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3D3A5190" w:rsidR="009F0999" w:rsidRPr="00887FE6" w:rsidRDefault="00AE4C4E" w:rsidP="00632C55">
      <w:pPr>
        <w:pStyle w:val="Odstavekseznama"/>
        <w:numPr>
          <w:ilvl w:val="0"/>
          <w:numId w:val="51"/>
        </w:numPr>
        <w:rPr>
          <w:rFonts w:ascii="Arial" w:hAnsi="Arial" w:cs="Arial"/>
        </w:rPr>
      </w:pPr>
      <w:r w:rsidRPr="00887FE6">
        <w:rPr>
          <w:rFonts w:ascii="Arial" w:hAnsi="Arial" w:cs="Arial"/>
        </w:rPr>
        <w:t xml:space="preserve">Ponudnik je v zadnjih </w:t>
      </w:r>
      <w:r w:rsidR="00C96561" w:rsidRPr="00887FE6">
        <w:rPr>
          <w:rFonts w:ascii="Arial" w:hAnsi="Arial" w:cs="Arial"/>
        </w:rPr>
        <w:t>treh</w:t>
      </w:r>
      <w:r w:rsidRPr="00887FE6">
        <w:rPr>
          <w:rFonts w:ascii="Arial" w:hAnsi="Arial" w:cs="Arial"/>
        </w:rPr>
        <w:t xml:space="preserve"> letih, šteto od dneva objave obvestila o tem naročilu na Portalu javnih naročil, uspešno (to je časovno, količinsko in kakovostno v skladu z </w:t>
      </w:r>
      <w:r w:rsidRPr="00887FE6">
        <w:rPr>
          <w:rFonts w:ascii="Arial" w:hAnsi="Arial" w:cs="Arial"/>
          <w:color w:val="000000" w:themeColor="text1"/>
        </w:rPr>
        <w:t xml:space="preserve">naročilom oziroma pogodbo ter veljavnimi predpisi) dobavil </w:t>
      </w:r>
      <w:r w:rsidR="009057D4">
        <w:rPr>
          <w:rFonts w:ascii="Arial" w:hAnsi="Arial" w:cs="Arial"/>
          <w:color w:val="000000" w:themeColor="text1"/>
        </w:rPr>
        <w:t>najmanj en</w:t>
      </w:r>
      <w:r w:rsidR="00C544F2" w:rsidRPr="00887FE6">
        <w:rPr>
          <w:rFonts w:ascii="Arial" w:hAnsi="Arial" w:cs="Arial"/>
          <w:color w:val="000000" w:themeColor="text1"/>
        </w:rPr>
        <w:t xml:space="preserve"> </w:t>
      </w:r>
      <w:r w:rsidR="009057D4">
        <w:rPr>
          <w:rFonts w:ascii="Arial" w:hAnsi="Arial" w:cs="Arial"/>
          <w:color w:val="000000" w:themeColor="text1"/>
        </w:rPr>
        <w:t>oftalmološki operativni mikroskop</w:t>
      </w:r>
      <w:r w:rsidR="00C96561" w:rsidRPr="009A1476">
        <w:rPr>
          <w:rFonts w:ascii="Arial" w:hAnsi="Arial" w:cs="Arial"/>
          <w:color w:val="000000" w:themeColor="text1"/>
        </w:rPr>
        <w:t xml:space="preserve"> ist</w:t>
      </w:r>
      <w:r w:rsidR="009057D4">
        <w:rPr>
          <w:rFonts w:ascii="Arial" w:hAnsi="Arial" w:cs="Arial"/>
          <w:color w:val="000000" w:themeColor="text1"/>
        </w:rPr>
        <w:t>e znamke, kot ga</w:t>
      </w:r>
      <w:r w:rsidR="00C96561" w:rsidRPr="00887FE6">
        <w:rPr>
          <w:rFonts w:ascii="Arial" w:hAnsi="Arial" w:cs="Arial"/>
          <w:color w:val="000000" w:themeColor="text1"/>
        </w:rPr>
        <w:t xml:space="preserve"> ponuja v predmetnem postopku javnega naročanja</w:t>
      </w:r>
      <w:r w:rsidR="00632C55" w:rsidRPr="00887FE6">
        <w:rPr>
          <w:rFonts w:ascii="Arial" w:hAnsi="Arial" w:cs="Arial"/>
          <w:color w:val="000000" w:themeColor="text1"/>
        </w:rPr>
        <w:t>.</w:t>
      </w:r>
    </w:p>
    <w:p w14:paraId="0D29ACBC" w14:textId="77777777" w:rsidR="00AE4C4E" w:rsidRDefault="00AE4C4E" w:rsidP="00266F13">
      <w:pPr>
        <w:pStyle w:val="Standard"/>
        <w:ind w:left="708"/>
        <w:rPr>
          <w:rFonts w:ascii="Arial" w:hAnsi="Arial" w:cs="Arial"/>
        </w:rPr>
      </w:pPr>
    </w:p>
    <w:p w14:paraId="5992564F" w14:textId="43D1A1F2" w:rsidR="00266F13" w:rsidRDefault="0085567D" w:rsidP="00266F13">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9F0999">
        <w:rPr>
          <w:rFonts w:ascii="Arial" w:hAnsi="Arial" w:cs="Arial"/>
        </w:rPr>
        <w:t xml:space="preserve"> </w:t>
      </w:r>
    </w:p>
    <w:p w14:paraId="03975885" w14:textId="77777777" w:rsidR="0085567D" w:rsidRPr="00A12B2B" w:rsidRDefault="0085567D"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w:t>
      </w:r>
      <w:r w:rsidR="001D5A13" w:rsidRPr="00632C55">
        <w:rPr>
          <w:rFonts w:ascii="Arial" w:hAnsi="Arial" w:cs="Arial"/>
        </w:rPr>
        <w:lastRenderedPageBreak/>
        <w:t xml:space="preserve">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14F68054" w14:textId="77777777" w:rsidR="00F77FA4" w:rsidRDefault="00F77FA4">
      <w:pPr>
        <w:pStyle w:val="Standard"/>
        <w:rPr>
          <w:rFonts w:ascii="Arial" w:hAnsi="Arial" w:cs="Arial"/>
          <w:color w:val="000000" w:themeColor="text1"/>
        </w:rPr>
      </w:pPr>
    </w:p>
    <w:p w14:paraId="1E0D2DDA" w14:textId="1FCDBCA4"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9057D4">
        <w:rPr>
          <w:rFonts w:ascii="Arial" w:hAnsi="Arial" w:cs="Arial"/>
          <w:color w:val="000000" w:themeColor="text1"/>
        </w:rPr>
        <w:t>oftalmološkega mikroskopa</w:t>
      </w:r>
      <w:r w:rsidR="00CF7A7E" w:rsidRPr="00CF7A7E">
        <w:rPr>
          <w:rFonts w:ascii="Arial" w:hAnsi="Arial" w:cs="Arial"/>
          <w:color w:val="000000" w:themeColor="text1"/>
        </w:rPr>
        <w:t>, k</w:t>
      </w:r>
      <w:r w:rsidR="009057D4">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68149471"/>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68149472"/>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68149473"/>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352A5540"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35C97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7B2D831E" w14:textId="07B59EA2" w:rsidR="00705B56" w:rsidRPr="00BA726C" w:rsidRDefault="00705B56" w:rsidP="00BA726C">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68149474"/>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351233EC" w14:textId="5AFC771A"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r w:rsidR="00EA65E6">
        <w:rPr>
          <w:rFonts w:ascii="Arial" w:hAnsi="Arial" w:cs="Arial"/>
        </w:rPr>
        <w:t xml:space="preserve"> </w:t>
      </w: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68149475"/>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68149476"/>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lastRenderedPageBreak/>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733E1A5" w14:textId="68A5273C"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22DF2554" w14:textId="2A1A5AEE" w:rsidR="00327C15" w:rsidRPr="00EA65E6" w:rsidRDefault="00526D01" w:rsidP="00E21A84">
      <w:pPr>
        <w:pStyle w:val="Odstavekseznama"/>
        <w:numPr>
          <w:ilvl w:val="0"/>
          <w:numId w:val="5"/>
        </w:numPr>
        <w:rPr>
          <w:rFonts w:ascii="Arial" w:hAnsi="Arial" w:cs="Arial"/>
          <w:b/>
        </w:rPr>
      </w:pPr>
      <w:r w:rsidRPr="00EA65E6">
        <w:rPr>
          <w:rFonts w:ascii="Arial" w:hAnsi="Arial" w:cs="Arial"/>
          <w:b/>
        </w:rPr>
        <w:t>Cenik storitev</w:t>
      </w:r>
      <w:r w:rsidR="00EA65E6">
        <w:rPr>
          <w:rFonts w:ascii="Arial" w:hAnsi="Arial" w:cs="Arial"/>
          <w:b/>
        </w:rPr>
        <w:t xml:space="preserve"> (urna postavka)</w:t>
      </w:r>
      <w:r w:rsidRPr="00EA65E6">
        <w:rPr>
          <w:rFonts w:ascii="Arial" w:hAnsi="Arial" w:cs="Arial"/>
          <w:b/>
        </w:rPr>
        <w:t xml:space="preserve"> in</w:t>
      </w:r>
      <w:r w:rsidR="00327C15" w:rsidRPr="00EA65E6">
        <w:rPr>
          <w:rFonts w:ascii="Arial" w:hAnsi="Arial" w:cs="Arial"/>
          <w:b/>
        </w:rPr>
        <w:t xml:space="preserve"> nadomestnih delov za popravila opreme v </w:t>
      </w:r>
      <w:proofErr w:type="spellStart"/>
      <w:r w:rsidR="00327C15" w:rsidRPr="00EA65E6">
        <w:rPr>
          <w:rFonts w:ascii="Arial" w:hAnsi="Arial" w:cs="Arial"/>
          <w:b/>
        </w:rPr>
        <w:t>pogarancijskem</w:t>
      </w:r>
      <w:proofErr w:type="spellEnd"/>
      <w:r w:rsidR="00327C15" w:rsidRPr="00EA65E6">
        <w:rPr>
          <w:rFonts w:ascii="Arial" w:hAnsi="Arial" w:cs="Arial"/>
          <w:b/>
        </w:rPr>
        <w:t xml:space="preserve">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7BF6A08F" w14:textId="72B1622D" w:rsidR="004A0841" w:rsidRPr="00BA726C" w:rsidRDefault="004A0841" w:rsidP="00BA726C">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 xml:space="preserve">izdelava ali izvor ali določen postopek, značilen za proizvode ali storitve določenega gospodarskega subjekta, ali </w:t>
      </w:r>
      <w:r>
        <w:rPr>
          <w:rFonts w:ascii="Arial" w:hAnsi="Arial" w:cs="Arial"/>
          <w:color w:val="000000"/>
          <w:shd w:val="clear" w:color="auto" w:fill="FFFFFF"/>
        </w:rPr>
        <w:lastRenderedPageBreak/>
        <w:t>blagovne znamke, patenti, tipi ali določeno poreklo ali proizvodnja, ki dajejo prednost nekaterim podjetjem ali proizvodom ali jih izločajo, je zahtevano, kot je navedeno, ali enakovredno.</w:t>
      </w: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68149477"/>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0A17C92C"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08D51F29" w:rsidR="00327C15" w:rsidRPr="00327C15" w:rsidRDefault="00327C15" w:rsidP="00DA319D">
      <w:pPr>
        <w:spacing w:after="0" w:line="276" w:lineRule="auto"/>
        <w:jc w:val="both"/>
        <w:rPr>
          <w:rFonts w:ascii="Arial" w:hAnsi="Arial" w:cs="Arial"/>
          <w:b/>
          <w:color w:val="000000" w:themeColor="text1"/>
        </w:rPr>
      </w:pPr>
      <w:r w:rsidRPr="00A4667D">
        <w:rPr>
          <w:rFonts w:ascii="Arial" w:hAnsi="Arial" w:cs="Arial"/>
          <w:b/>
        </w:rPr>
        <w:t>Ponudnik Ponudbi – ponudbenem predračunu priloži lasten cenik</w:t>
      </w:r>
      <w:r w:rsidR="00C57D1A" w:rsidRPr="00A4667D">
        <w:rPr>
          <w:rFonts w:ascii="Arial" w:hAnsi="Arial" w:cs="Arial"/>
          <w:b/>
        </w:rPr>
        <w:t xml:space="preserve"> vseh</w:t>
      </w:r>
      <w:r w:rsidR="00526D01">
        <w:rPr>
          <w:rFonts w:ascii="Arial" w:hAnsi="Arial" w:cs="Arial"/>
          <w:b/>
        </w:rPr>
        <w:t xml:space="preserve"> storitev</w:t>
      </w:r>
      <w:r w:rsidR="00EA65E6">
        <w:rPr>
          <w:rFonts w:ascii="Arial" w:hAnsi="Arial" w:cs="Arial"/>
          <w:b/>
        </w:rPr>
        <w:t xml:space="preserve"> (urna postavka)</w:t>
      </w:r>
      <w:r w:rsidR="00526D01">
        <w:rPr>
          <w:rFonts w:ascii="Arial" w:hAnsi="Arial" w:cs="Arial"/>
          <w:b/>
        </w:rPr>
        <w:t xml:space="preserve"> in</w:t>
      </w:r>
      <w:r w:rsidRPr="00A4667D">
        <w:rPr>
          <w:rFonts w:ascii="Arial" w:hAnsi="Arial" w:cs="Arial"/>
          <w:b/>
        </w:rPr>
        <w:t xml:space="preserve"> nadomestnih delov za popravila opreme v </w:t>
      </w:r>
      <w:proofErr w:type="spellStart"/>
      <w:r w:rsidRPr="00A4667D">
        <w:rPr>
          <w:rFonts w:ascii="Arial" w:hAnsi="Arial" w:cs="Arial"/>
          <w:b/>
        </w:rPr>
        <w:t>pogarancijskem</w:t>
      </w:r>
      <w:proofErr w:type="spellEnd"/>
      <w:r w:rsidRPr="00A4667D">
        <w:rPr>
          <w:rFonts w:ascii="Arial" w:hAnsi="Arial" w:cs="Arial"/>
          <w:b/>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68149478"/>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lastRenderedPageBreak/>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457428AA" w14:textId="3755D3F6" w:rsidR="00BD6712"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68149479"/>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7974B18B" w14:textId="24C21B8F" w:rsidR="0077162F" w:rsidRPr="00F40FFD" w:rsidRDefault="0077162F" w:rsidP="0077162F">
      <w:pPr>
        <w:pStyle w:val="Standard"/>
        <w:widowControl w:val="0"/>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s katerimi ponudnik izpolnjuje pogoje za priznanje sposobnosti iz točke 8.3 teh navodil ponudnikom.</w:t>
      </w:r>
    </w:p>
    <w:p w14:paraId="0CCC1AE2" w14:textId="77777777" w:rsidR="0077162F" w:rsidRDefault="0077162F">
      <w:pPr>
        <w:pStyle w:val="Standard"/>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303B2179" w14:textId="348D99E6" w:rsidR="00A3017E" w:rsidRPr="00B23DDC" w:rsidRDefault="00B77CAE" w:rsidP="00E3710E">
      <w:pPr>
        <w:pStyle w:val="Standard"/>
        <w:rPr>
          <w:rFonts w:ascii="Arial" w:hAnsi="Arial" w:cs="Arial"/>
        </w:rPr>
      </w:pPr>
      <w:r w:rsidRPr="001B0288">
        <w:rPr>
          <w:rFonts w:ascii="Arial" w:hAnsi="Arial" w:cs="Arial"/>
        </w:rPr>
        <w:lastRenderedPageBreak/>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44529E">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68149480"/>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7A254FE9"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B60AE2">
        <w:rPr>
          <w:rFonts w:ascii="Arial" w:hAnsi="Arial" w:cs="Arial"/>
        </w:rPr>
        <w:t xml:space="preserve"> javnega naročila</w:t>
      </w:r>
      <w:r w:rsidR="00C30E6E" w:rsidRPr="00B23DDC">
        <w:rPr>
          <w:rFonts w:ascii="Arial" w:hAnsi="Arial" w:cs="Arial"/>
        </w:rPr>
        <w:t>.</w:t>
      </w:r>
    </w:p>
    <w:p w14:paraId="1DBB83FA" w14:textId="77777777" w:rsidR="00A00185" w:rsidRPr="00B23DDC" w:rsidRDefault="00A00185" w:rsidP="00C30E6E">
      <w:pPr>
        <w:pStyle w:val="Standard"/>
        <w:rPr>
          <w:rFonts w:ascii="Arial" w:hAnsi="Arial" w:cs="Arial"/>
        </w:rPr>
      </w:pPr>
    </w:p>
    <w:p w14:paraId="46BD18DD" w14:textId="66C1D176" w:rsidR="00B72766" w:rsidRPr="00B23DDC" w:rsidRDefault="007D4A5D" w:rsidP="00B72766">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6814948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39F99880" w14:textId="2EB166CF" w:rsidR="00492879" w:rsidRPr="00B23DDC" w:rsidRDefault="0067791E">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68149482"/>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60335B5"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EA65E6">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75893CCB" w14:textId="718C4EA1" w:rsidR="00D012E5" w:rsidRPr="00B23DDC" w:rsidRDefault="006C602B">
      <w:pPr>
        <w:pStyle w:val="Standard"/>
        <w:rPr>
          <w:rFonts w:ascii="Arial" w:hAnsi="Arial" w:cs="Arial"/>
        </w:rPr>
      </w:pPr>
      <w:r w:rsidRPr="00B23DDC">
        <w:rPr>
          <w:rFonts w:ascii="Arial" w:hAnsi="Arial" w:cs="Arial"/>
        </w:rPr>
        <w:lastRenderedPageBreak/>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68149483"/>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68149484"/>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EA65E6">
      <w:pPr>
        <w:spacing w:after="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4C1797B7" w14:textId="77777777" w:rsidR="00BA726C" w:rsidRDefault="00B77CAE" w:rsidP="00B77CAE">
      <w:pPr>
        <w:pStyle w:val="Noga"/>
        <w:tabs>
          <w:tab w:val="clear" w:pos="4536"/>
          <w:tab w:val="clear" w:pos="9072"/>
        </w:tabs>
        <w:ind w:left="4956"/>
        <w:rPr>
          <w:rFonts w:ascii="Arial" w:hAnsi="Arial" w:cs="Arial"/>
          <w:color w:val="000000" w:themeColor="text1"/>
          <w:shd w:val="clear" w:color="auto" w:fill="FFFFFF"/>
        </w:rPr>
      </w:pPr>
      <w:r w:rsidRPr="007F0D32">
        <w:rPr>
          <w:rFonts w:ascii="Arial" w:hAnsi="Arial" w:cs="Arial"/>
          <w:color w:val="000000" w:themeColor="text1"/>
          <w:shd w:val="clear" w:color="auto" w:fill="FFFFFF"/>
        </w:rPr>
        <w:t xml:space="preserve">doc. dr. Marko Jug, dr. med., </w:t>
      </w:r>
    </w:p>
    <w:p w14:paraId="3513E3EA" w14:textId="21591521" w:rsidR="00E82060" w:rsidRDefault="00BA726C" w:rsidP="00B77CAE">
      <w:pPr>
        <w:pStyle w:val="Noga"/>
        <w:tabs>
          <w:tab w:val="clear" w:pos="4536"/>
          <w:tab w:val="clear" w:pos="9072"/>
        </w:tabs>
        <w:ind w:left="4956"/>
        <w:rPr>
          <w:rFonts w:ascii="Arial" w:hAnsi="Arial" w:cs="Arial"/>
        </w:rPr>
      </w:pPr>
      <w:r>
        <w:rPr>
          <w:rFonts w:ascii="Arial" w:hAnsi="Arial" w:cs="Arial"/>
          <w:color w:val="000000" w:themeColor="text1"/>
          <w:shd w:val="clear" w:color="auto" w:fill="FFFFFF"/>
        </w:rPr>
        <w:t xml:space="preserve">generalni </w:t>
      </w:r>
      <w:r w:rsidR="00B77CAE" w:rsidRPr="007F0D32">
        <w:rPr>
          <w:rFonts w:ascii="Arial" w:hAnsi="Arial" w:cs="Arial"/>
          <w:color w:val="000000" w:themeColor="text1"/>
          <w:shd w:val="clear" w:color="auto" w:fill="FFFFFF"/>
        </w:rPr>
        <w:t>direktor</w:t>
      </w:r>
      <w:r w:rsidR="00B77CAE">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68149485"/>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5D49EBA" w14:textId="499A0B82" w:rsidR="00E1746A" w:rsidRDefault="00E82060" w:rsidP="00B65203">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057D4">
        <w:rPr>
          <w:rFonts w:ascii="Arial" w:hAnsi="Arial" w:cs="Arial"/>
          <w:color w:val="000000" w:themeColor="text1"/>
          <w:kern w:val="0"/>
          <w:lang w:eastAsia="en-US"/>
        </w:rPr>
        <w:t>Oftalmološki operativni mikroskop</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B65203">
        <w:rPr>
          <w:rFonts w:ascii="Arial" w:hAnsi="Arial" w:cs="Arial"/>
        </w:rPr>
        <w:t xml:space="preserve"> </w:t>
      </w:r>
      <w:r w:rsidR="00E1746A">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D42E60" w14:paraId="3BB19D5E" w14:textId="77777777" w:rsidTr="00D42E6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544" w:type="dxa"/>
            <w:tcBorders>
              <w:top w:val="single" w:sz="4" w:space="0" w:color="auto"/>
              <w:left w:val="single" w:sz="4" w:space="0" w:color="auto"/>
              <w:bottom w:val="single" w:sz="4" w:space="0" w:color="auto"/>
              <w:right w:val="single" w:sz="4" w:space="0" w:color="auto"/>
            </w:tcBorders>
            <w:hideMark/>
          </w:tcPr>
          <w:p w14:paraId="1645CE69" w14:textId="2BD030F1" w:rsidR="00D42E60" w:rsidRDefault="00724F27" w:rsidP="00455E1F">
            <w:pPr>
              <w:pStyle w:val="Standard"/>
              <w:jc w:val="left"/>
              <w:rPr>
                <w:rFonts w:ascii="Arial" w:hAnsi="Arial" w:cs="Arial"/>
              </w:rPr>
            </w:pPr>
            <w:r>
              <w:rPr>
                <w:rFonts w:ascii="Arial" w:hAnsi="Arial" w:cs="Arial"/>
              </w:rPr>
              <w:t>Oftalmološki operativni mikroskop</w:t>
            </w:r>
            <w:r w:rsidR="004B1B60">
              <w:rPr>
                <w:rFonts w:ascii="Arial" w:hAnsi="Arial" w:cs="Arial"/>
              </w:rPr>
              <w:t xml:space="preserve"> z vso zahtevano opremo</w:t>
            </w:r>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p>
          <w:p w14:paraId="0F0C6026" w14:textId="35B851E5" w:rsidR="00D42E60" w:rsidRDefault="00D42E60" w:rsidP="00B65203">
            <w:pPr>
              <w:pStyle w:val="Standard"/>
              <w:jc w:val="left"/>
              <w:rPr>
                <w:rFonts w:ascii="Arial" w:hAnsi="Arial" w:cs="Arial"/>
              </w:rPr>
            </w:pPr>
            <w:r>
              <w:rPr>
                <w:rFonts w:ascii="Arial" w:hAnsi="Arial" w:cs="Arial"/>
              </w:rPr>
              <w:t>______________________________________________________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DD0702" w14:textId="77777777" w:rsidR="00D42E60" w:rsidRDefault="00D42E60" w:rsidP="00B463B2">
            <w:pPr>
              <w:pStyle w:val="Standard"/>
              <w:jc w:val="center"/>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D42E60" w:rsidRPr="00A4667D" w14:paraId="4BD8A13D"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77777777" w:rsidR="00D42E60" w:rsidRPr="00A4667D" w:rsidRDefault="00D42E60" w:rsidP="00B463B2">
            <w:pPr>
              <w:pStyle w:val="Standard"/>
              <w:rPr>
                <w:rFonts w:ascii="Arial" w:hAnsi="Arial" w:cs="Arial"/>
              </w:rPr>
            </w:pPr>
            <w:r w:rsidRPr="00A4667D">
              <w:rPr>
                <w:rFonts w:ascii="Arial"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719B133A" w14:textId="44F0B5FB" w:rsidR="00D42E60" w:rsidRPr="00A4667D" w:rsidRDefault="00D42E60" w:rsidP="00724F27">
            <w:pPr>
              <w:pStyle w:val="Standard"/>
              <w:jc w:val="left"/>
              <w:rPr>
                <w:rFonts w:ascii="Arial" w:hAnsi="Arial" w:cs="Arial"/>
              </w:rPr>
            </w:pPr>
            <w:r w:rsidRPr="00A4667D">
              <w:rPr>
                <w:rFonts w:ascii="Arial" w:hAnsi="Arial" w:cs="Arial"/>
              </w:rPr>
              <w:t xml:space="preserve">Preventivno </w:t>
            </w:r>
            <w:proofErr w:type="spellStart"/>
            <w:r w:rsidRPr="00A4667D">
              <w:rPr>
                <w:rFonts w:ascii="Arial" w:hAnsi="Arial" w:cs="Arial"/>
              </w:rPr>
              <w:t>pogarancijsko</w:t>
            </w:r>
            <w:proofErr w:type="spellEnd"/>
            <w:r w:rsidRPr="00A4667D">
              <w:rPr>
                <w:rFonts w:ascii="Arial" w:hAnsi="Arial" w:cs="Arial"/>
              </w:rPr>
              <w:t xml:space="preserve"> vzdrževanje </w:t>
            </w:r>
            <w:r w:rsidR="00724F27" w:rsidRPr="00A4667D">
              <w:rPr>
                <w:rFonts w:ascii="Arial" w:hAnsi="Arial" w:cs="Arial"/>
              </w:rPr>
              <w:t>mikroskopa</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Pr="00A4667D" w:rsidRDefault="00D42E60" w:rsidP="00B463B2">
            <w:pPr>
              <w:pStyle w:val="Standard"/>
              <w:jc w:val="center"/>
              <w:rPr>
                <w:rFonts w:ascii="Arial" w:hAnsi="Arial" w:cs="Arial"/>
              </w:rPr>
            </w:pPr>
            <w:r w:rsidRPr="00A4667D">
              <w:rPr>
                <w:rFonts w:ascii="Arial" w:hAnsi="Arial" w:cs="Arial"/>
              </w:rPr>
              <w:t>leto</w:t>
            </w:r>
          </w:p>
        </w:tc>
        <w:tc>
          <w:tcPr>
            <w:tcW w:w="708" w:type="dxa"/>
            <w:tcBorders>
              <w:top w:val="single" w:sz="4" w:space="0" w:color="auto"/>
              <w:left w:val="single" w:sz="4" w:space="0" w:color="auto"/>
              <w:bottom w:val="single" w:sz="4" w:space="0" w:color="auto"/>
              <w:right w:val="single" w:sz="4" w:space="0" w:color="auto"/>
            </w:tcBorders>
          </w:tcPr>
          <w:p w14:paraId="02787BB0" w14:textId="59BAC639" w:rsidR="00D42E60" w:rsidRPr="00A4667D" w:rsidRDefault="00724F27" w:rsidP="00B463B2">
            <w:pPr>
              <w:pStyle w:val="Standard"/>
              <w:jc w:val="center"/>
              <w:rPr>
                <w:rFonts w:ascii="Arial" w:hAnsi="Arial" w:cs="Arial"/>
              </w:rPr>
            </w:pPr>
            <w:r w:rsidRPr="00A4667D">
              <w:rPr>
                <w:rFonts w:ascii="Arial" w:hAnsi="Arial" w:cs="Arial"/>
              </w:rPr>
              <w:t>7</w:t>
            </w:r>
          </w:p>
        </w:tc>
        <w:tc>
          <w:tcPr>
            <w:tcW w:w="1701" w:type="dxa"/>
            <w:tcBorders>
              <w:top w:val="single" w:sz="4" w:space="0" w:color="auto"/>
              <w:left w:val="single" w:sz="4" w:space="0" w:color="auto"/>
              <w:bottom w:val="single" w:sz="4" w:space="0" w:color="auto"/>
              <w:right w:val="single" w:sz="4" w:space="0" w:color="auto"/>
            </w:tcBorders>
          </w:tcPr>
          <w:p w14:paraId="632DBA18" w14:textId="77777777" w:rsidR="00D42E60" w:rsidRPr="00A4667D"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Pr="00A4667D" w:rsidRDefault="00D42E60" w:rsidP="00B463B2">
            <w:pPr>
              <w:pStyle w:val="Standard"/>
              <w:jc w:val="right"/>
              <w:rPr>
                <w:rFonts w:ascii="Arial" w:hAnsi="Arial" w:cs="Arial"/>
              </w:rPr>
            </w:pPr>
          </w:p>
        </w:tc>
      </w:tr>
      <w:tr w:rsidR="008C3322" w14:paraId="73E8A2BD"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3EB83422" w:rsidR="008C3322" w:rsidRPr="00A4667D" w:rsidRDefault="008C3322" w:rsidP="00B463B2">
            <w:pPr>
              <w:pStyle w:val="Standard"/>
              <w:rPr>
                <w:rFonts w:ascii="Arial" w:hAnsi="Arial" w:cs="Arial"/>
              </w:rPr>
            </w:pPr>
            <w:r w:rsidRPr="00A4667D">
              <w:rPr>
                <w:rFonts w:ascii="Arial" w:hAnsi="Arial" w:cs="Arial"/>
              </w:rPr>
              <w:t>3.</w:t>
            </w:r>
          </w:p>
        </w:tc>
        <w:tc>
          <w:tcPr>
            <w:tcW w:w="3544" w:type="dxa"/>
            <w:tcBorders>
              <w:top w:val="single" w:sz="4" w:space="0" w:color="auto"/>
              <w:left w:val="single" w:sz="4" w:space="0" w:color="auto"/>
              <w:bottom w:val="single" w:sz="4" w:space="0" w:color="auto"/>
              <w:right w:val="single" w:sz="4" w:space="0" w:color="auto"/>
            </w:tcBorders>
          </w:tcPr>
          <w:p w14:paraId="6936E992" w14:textId="7109E39D" w:rsidR="008C3322" w:rsidRPr="00A4667D" w:rsidRDefault="002F530F" w:rsidP="00724F27">
            <w:pPr>
              <w:pStyle w:val="Standard"/>
              <w:jc w:val="left"/>
              <w:rPr>
                <w:rFonts w:ascii="Arial" w:hAnsi="Arial" w:cs="Arial"/>
              </w:rPr>
            </w:pPr>
            <w:r w:rsidRPr="00A4667D">
              <w:rPr>
                <w:rFonts w:ascii="Arial" w:hAnsi="Arial" w:cs="Arial"/>
              </w:rPr>
              <w:t xml:space="preserve">Kurativno </w:t>
            </w:r>
            <w:proofErr w:type="spellStart"/>
            <w:r w:rsidRPr="00A4667D">
              <w:rPr>
                <w:rFonts w:ascii="Arial" w:hAnsi="Arial" w:cs="Arial"/>
              </w:rPr>
              <w:t>pogarancijsko</w:t>
            </w:r>
            <w:proofErr w:type="spellEnd"/>
            <w:r w:rsidRPr="00A4667D">
              <w:rPr>
                <w:rFonts w:ascii="Arial" w:hAnsi="Arial" w:cs="Arial"/>
              </w:rPr>
              <w:t xml:space="preserve"> vzdrževanje</w:t>
            </w:r>
            <w:r w:rsidR="00B43516" w:rsidRPr="00A4667D">
              <w:rPr>
                <w:rFonts w:ascii="Arial" w:hAnsi="Arial" w:cs="Arial"/>
              </w:rPr>
              <w:t xml:space="preserve">, </w:t>
            </w:r>
            <w:r w:rsidR="00327C15" w:rsidRPr="00A4667D">
              <w:rPr>
                <w:rFonts w:ascii="Arial" w:hAnsi="Arial" w:cs="Arial"/>
              </w:rPr>
              <w:t>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AB64D2" w14:textId="08E42797" w:rsidR="008C3322" w:rsidRPr="00A4667D" w:rsidRDefault="008C3322" w:rsidP="00B463B2">
            <w:pPr>
              <w:pStyle w:val="Standard"/>
              <w:jc w:val="center"/>
              <w:rPr>
                <w:rFonts w:ascii="Arial" w:hAnsi="Arial" w:cs="Arial"/>
              </w:rPr>
            </w:pPr>
            <w:proofErr w:type="spellStart"/>
            <w:r w:rsidRPr="00A4667D">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tcPr>
          <w:p w14:paraId="1C47C3E1" w14:textId="33CF74EB" w:rsidR="008C3322" w:rsidRPr="00A4667D" w:rsidRDefault="008C3322" w:rsidP="00B463B2">
            <w:pPr>
              <w:pStyle w:val="Standard"/>
              <w:jc w:val="center"/>
              <w:rPr>
                <w:rFonts w:ascii="Arial" w:hAnsi="Arial" w:cs="Arial"/>
              </w:rPr>
            </w:pPr>
            <w:r w:rsidRPr="00A4667D">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08323E52" w14:textId="10ED82FA" w:rsidR="008C3322" w:rsidRPr="00A4667D" w:rsidRDefault="00890D7D" w:rsidP="00B463B2">
            <w:pPr>
              <w:pStyle w:val="Standard"/>
              <w:jc w:val="right"/>
              <w:rPr>
                <w:rFonts w:ascii="Arial" w:hAnsi="Arial" w:cs="Arial"/>
              </w:rPr>
            </w:pPr>
            <w:r>
              <w:rPr>
                <w:rFonts w:ascii="Arial" w:hAnsi="Arial" w:cs="Arial"/>
              </w:rPr>
              <w:t>15</w:t>
            </w:r>
            <w:r w:rsidR="001C3678">
              <w:rPr>
                <w:rFonts w:ascii="Arial" w:hAnsi="Arial" w:cs="Arial"/>
              </w:rPr>
              <w:t>0.000,00</w:t>
            </w:r>
          </w:p>
        </w:tc>
        <w:tc>
          <w:tcPr>
            <w:tcW w:w="1701" w:type="dxa"/>
            <w:tcBorders>
              <w:top w:val="single" w:sz="4" w:space="0" w:color="auto"/>
              <w:left w:val="single" w:sz="4" w:space="0" w:color="auto"/>
              <w:bottom w:val="single" w:sz="4" w:space="0" w:color="auto"/>
              <w:right w:val="single" w:sz="4" w:space="0" w:color="auto"/>
            </w:tcBorders>
          </w:tcPr>
          <w:p w14:paraId="0A8D9061" w14:textId="0F4D716F" w:rsidR="008C3322" w:rsidRPr="00B43516" w:rsidRDefault="00890D7D" w:rsidP="00B463B2">
            <w:pPr>
              <w:pStyle w:val="Standard"/>
              <w:jc w:val="right"/>
              <w:rPr>
                <w:rFonts w:ascii="Arial" w:hAnsi="Arial" w:cs="Arial"/>
              </w:rPr>
            </w:pPr>
            <w:r>
              <w:rPr>
                <w:rFonts w:ascii="Arial" w:hAnsi="Arial" w:cs="Arial"/>
              </w:rPr>
              <w:t>15</w:t>
            </w:r>
            <w:r w:rsidR="001C3678">
              <w:rPr>
                <w:rFonts w:ascii="Arial" w:hAnsi="Arial" w:cs="Arial"/>
              </w:rPr>
              <w:t>0.000,00</w:t>
            </w:r>
          </w:p>
        </w:tc>
      </w:tr>
      <w:tr w:rsidR="00724F27" w14:paraId="4762D048" w14:textId="77777777" w:rsidTr="00D42E60">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34DD447B" w:rsidR="00724F27" w:rsidRPr="00B65203" w:rsidRDefault="00724F27" w:rsidP="00B463B2">
            <w:pPr>
              <w:pStyle w:val="Standard"/>
              <w:rPr>
                <w:rFonts w:ascii="Arial" w:hAnsi="Arial" w:cs="Arial"/>
              </w:rPr>
            </w:pPr>
            <w:r w:rsidRPr="00B65203">
              <w:rPr>
                <w:rFonts w:ascii="Arial" w:hAnsi="Arial" w:cs="Arial"/>
              </w:rPr>
              <w:t>4.</w:t>
            </w:r>
          </w:p>
        </w:tc>
        <w:tc>
          <w:tcPr>
            <w:tcW w:w="3544" w:type="dxa"/>
            <w:tcBorders>
              <w:top w:val="single" w:sz="4" w:space="0" w:color="auto"/>
              <w:left w:val="single" w:sz="4" w:space="0" w:color="auto"/>
              <w:bottom w:val="single" w:sz="4" w:space="0" w:color="auto"/>
              <w:right w:val="single" w:sz="4" w:space="0" w:color="auto"/>
            </w:tcBorders>
          </w:tcPr>
          <w:p w14:paraId="2E2BE73B" w14:textId="3766BFB7" w:rsidR="00724F27" w:rsidRPr="00B65203" w:rsidRDefault="00B65203" w:rsidP="00B65203">
            <w:pPr>
              <w:pStyle w:val="Standard"/>
              <w:jc w:val="left"/>
              <w:rPr>
                <w:rFonts w:ascii="Arial" w:hAnsi="Arial" w:cs="Arial"/>
              </w:rPr>
            </w:pPr>
            <w:r w:rsidRPr="00B65203">
              <w:rPr>
                <w:rFonts w:ascii="Arial" w:hAnsi="Arial" w:cs="Arial"/>
              </w:rPr>
              <w:t>Sistem</w:t>
            </w:r>
            <w:r w:rsidR="00526D01">
              <w:rPr>
                <w:rFonts w:ascii="Arial" w:hAnsi="Arial" w:cs="Arial"/>
              </w:rPr>
              <w:t xml:space="preserve"> leč</w:t>
            </w:r>
            <w:r w:rsidRPr="00B65203">
              <w:rPr>
                <w:rFonts w:ascii="Arial" w:hAnsi="Arial" w:cs="Arial"/>
              </w:rPr>
              <w:t xml:space="preserve"> </w:t>
            </w:r>
            <w:r w:rsidRPr="00B65203">
              <w:rPr>
                <w:rFonts w:ascii="Arial" w:hAnsi="Arial" w:cs="Arial"/>
                <w:bCs/>
                <w:color w:val="000000" w:themeColor="text1"/>
                <w:shd w:val="clear" w:color="auto" w:fill="FFFFFF"/>
              </w:rPr>
              <w:t>za brezkontaktno opazovanje in izvajanje kirurških posegov na zadnjem očesnem segmentu</w:t>
            </w:r>
            <w:r>
              <w:rPr>
                <w:rFonts w:ascii="Arial" w:hAnsi="Arial" w:cs="Arial"/>
                <w:bCs/>
                <w:color w:val="000000" w:themeColor="text1"/>
                <w:shd w:val="clear" w:color="auto" w:fill="FFFFFF"/>
              </w:rPr>
              <w:t xml:space="preserve"> za dobo 10 let</w:t>
            </w:r>
          </w:p>
        </w:tc>
        <w:tc>
          <w:tcPr>
            <w:tcW w:w="851" w:type="dxa"/>
            <w:tcBorders>
              <w:top w:val="single" w:sz="4" w:space="0" w:color="auto"/>
              <w:left w:val="single" w:sz="4" w:space="0" w:color="auto"/>
              <w:bottom w:val="single" w:sz="4" w:space="0" w:color="auto"/>
              <w:right w:val="single" w:sz="4" w:space="0" w:color="auto"/>
            </w:tcBorders>
          </w:tcPr>
          <w:p w14:paraId="65529095" w14:textId="1343FD14" w:rsidR="00724F27" w:rsidRPr="00B65203" w:rsidRDefault="002C54A7" w:rsidP="00B463B2">
            <w:pPr>
              <w:pStyle w:val="Standard"/>
              <w:jc w:val="center"/>
              <w:rPr>
                <w:rFonts w:ascii="Arial" w:hAnsi="Arial" w:cs="Arial"/>
              </w:rPr>
            </w:pPr>
            <w:proofErr w:type="spellStart"/>
            <w:r w:rsidRPr="00B65203">
              <w:rPr>
                <w:rFonts w:ascii="Arial" w:hAnsi="Arial" w:cs="Arial"/>
              </w:rPr>
              <w:t>kpl</w:t>
            </w:r>
            <w:proofErr w:type="spellEnd"/>
          </w:p>
        </w:tc>
        <w:tc>
          <w:tcPr>
            <w:tcW w:w="708" w:type="dxa"/>
            <w:tcBorders>
              <w:top w:val="single" w:sz="4" w:space="0" w:color="auto"/>
              <w:left w:val="single" w:sz="4" w:space="0" w:color="auto"/>
              <w:bottom w:val="single" w:sz="4" w:space="0" w:color="auto"/>
              <w:right w:val="single" w:sz="4" w:space="0" w:color="auto"/>
            </w:tcBorders>
          </w:tcPr>
          <w:p w14:paraId="2B818F47" w14:textId="389907D9" w:rsidR="00724F27" w:rsidRPr="00B65203" w:rsidRDefault="002C54A7" w:rsidP="00B463B2">
            <w:pPr>
              <w:pStyle w:val="Standard"/>
              <w:jc w:val="center"/>
              <w:rPr>
                <w:rFonts w:ascii="Arial" w:hAnsi="Arial" w:cs="Arial"/>
              </w:rPr>
            </w:pPr>
            <w:r w:rsidRPr="00B65203">
              <w:rPr>
                <w:rFonts w:ascii="Arial" w:hAnsi="Arial" w:cs="Arial"/>
              </w:rPr>
              <w:t>16</w:t>
            </w:r>
          </w:p>
        </w:tc>
        <w:tc>
          <w:tcPr>
            <w:tcW w:w="1701" w:type="dxa"/>
            <w:tcBorders>
              <w:top w:val="single" w:sz="4" w:space="0" w:color="auto"/>
              <w:left w:val="single" w:sz="4" w:space="0" w:color="auto"/>
              <w:bottom w:val="single" w:sz="4" w:space="0" w:color="auto"/>
              <w:right w:val="single" w:sz="4" w:space="0" w:color="auto"/>
            </w:tcBorders>
          </w:tcPr>
          <w:p w14:paraId="246266E5" w14:textId="77777777" w:rsidR="00724F27" w:rsidRPr="00724F27" w:rsidRDefault="00724F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E121955" w14:textId="77777777" w:rsidR="00724F27" w:rsidRPr="00B43516" w:rsidRDefault="00724F27" w:rsidP="00B463B2">
            <w:pPr>
              <w:pStyle w:val="Standard"/>
              <w:jc w:val="right"/>
              <w:rPr>
                <w:rFonts w:ascii="Arial" w:hAnsi="Arial" w:cs="Arial"/>
              </w:rPr>
            </w:pPr>
          </w:p>
        </w:tc>
      </w:tr>
    </w:tbl>
    <w:p w14:paraId="3A0E2D9B" w14:textId="77777777" w:rsidR="00B43516" w:rsidRDefault="00B43516"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77777777" w:rsidR="005E680D"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68149486"/>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3E4435B5"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00F556CE" w:rsidRPr="009F0999">
        <w:rPr>
          <w:rFonts w:ascii="Arial" w:hAnsi="Arial" w:cs="Arial"/>
          <w:color w:val="000000" w:themeColor="text1"/>
        </w:rPr>
        <w:t>dobav</w:t>
      </w:r>
      <w:r w:rsidR="00F556CE">
        <w:rPr>
          <w:rFonts w:ascii="Arial" w:hAnsi="Arial" w:cs="Arial"/>
          <w:color w:val="000000" w:themeColor="text1"/>
        </w:rPr>
        <w:t>a</w:t>
      </w:r>
      <w:r w:rsidR="00F556CE" w:rsidRPr="009F0999">
        <w:rPr>
          <w:rFonts w:ascii="Arial" w:hAnsi="Arial" w:cs="Arial"/>
          <w:color w:val="000000" w:themeColor="text1"/>
        </w:rPr>
        <w:t xml:space="preserve"> </w:t>
      </w:r>
      <w:r w:rsidR="009057D4">
        <w:rPr>
          <w:rFonts w:ascii="Arial" w:hAnsi="Arial" w:cs="Arial"/>
          <w:color w:val="000000" w:themeColor="text1"/>
        </w:rPr>
        <w:t>oftalmološkega operativnega mikroskopa</w:t>
      </w:r>
      <w:r w:rsidR="009A1476" w:rsidRPr="009A1476">
        <w:rPr>
          <w:rFonts w:ascii="Arial" w:hAnsi="Arial" w:cs="Arial"/>
          <w:color w:val="000000" w:themeColor="text1"/>
        </w:rPr>
        <w:t>,</w:t>
      </w:r>
      <w:r w:rsidR="009A1476">
        <w:rPr>
          <w:rFonts w:ascii="Arial" w:hAnsi="Arial" w:cs="Arial"/>
          <w:color w:val="000000" w:themeColor="text1"/>
        </w:rPr>
        <w:t xml:space="preserve"> </w:t>
      </w:r>
      <w:r w:rsidRPr="008C3322">
        <w:rPr>
          <w:rFonts w:ascii="Arial" w:hAnsi="Arial" w:cs="Arial"/>
        </w:rPr>
        <w:t>in sicer:</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21207BCD" w14:textId="4A501CA3" w:rsidR="00D72F9C" w:rsidRDefault="00455E1F" w:rsidP="00D72F9C">
      <w:pPr>
        <w:pStyle w:val="Standard"/>
        <w:widowControl w:val="0"/>
        <w:rPr>
          <w:rFonts w:ascii="Arial" w:hAnsi="Arial" w:cs="Arial"/>
        </w:rPr>
      </w:pPr>
      <w:r>
        <w:rPr>
          <w:rFonts w:ascii="Arial" w:hAnsi="Arial" w:cs="Arial"/>
        </w:rPr>
        <w:t>Znamka referenčne</w:t>
      </w:r>
      <w:r w:rsidR="009057D4">
        <w:rPr>
          <w:rFonts w:ascii="Arial" w:hAnsi="Arial" w:cs="Arial"/>
        </w:rPr>
        <w:t>ga</w:t>
      </w:r>
      <w:r>
        <w:rPr>
          <w:rFonts w:ascii="Arial" w:hAnsi="Arial" w:cs="Arial"/>
        </w:rPr>
        <w:t xml:space="preserve"> </w:t>
      </w:r>
      <w:r w:rsidR="009057D4">
        <w:rPr>
          <w:rFonts w:ascii="Arial" w:hAnsi="Arial" w:cs="Arial"/>
        </w:rPr>
        <w:t>mikroskopa</w:t>
      </w:r>
      <w:r w:rsidR="00D72F9C">
        <w:rPr>
          <w:rFonts w:ascii="Arial" w:hAnsi="Arial" w:cs="Arial"/>
        </w:rPr>
        <w:t xml:space="preserve">: </w:t>
      </w:r>
      <w:r w:rsidR="009057D4">
        <w:rPr>
          <w:rFonts w:ascii="Arial" w:hAnsi="Arial" w:cs="Arial"/>
        </w:rPr>
        <w:t>__</w:t>
      </w:r>
      <w:r>
        <w:rPr>
          <w:rFonts w:ascii="Arial" w:hAnsi="Arial" w:cs="Arial"/>
        </w:rPr>
        <w:t>_</w:t>
      </w:r>
      <w:r w:rsidR="00D72F9C">
        <w:rPr>
          <w:rFonts w:ascii="Arial" w:hAnsi="Arial" w:cs="Arial"/>
        </w:rPr>
        <w:t>_________________</w:t>
      </w:r>
      <w:r>
        <w:rPr>
          <w:rFonts w:ascii="Arial" w:hAnsi="Arial" w:cs="Arial"/>
        </w:rPr>
        <w:t>_______________________</w:t>
      </w:r>
      <w:r w:rsidR="008C3322">
        <w:rPr>
          <w:rFonts w:ascii="Arial" w:hAnsi="Arial" w:cs="Arial"/>
        </w:rPr>
        <w:t>_</w:t>
      </w:r>
      <w:r>
        <w:rPr>
          <w:rFonts w:ascii="Arial" w:hAnsi="Arial" w:cs="Arial"/>
        </w:rPr>
        <w:t>_.</w:t>
      </w:r>
    </w:p>
    <w:p w14:paraId="36D352A3" w14:textId="77777777" w:rsidR="00D72F9C" w:rsidRPr="00F701CB" w:rsidRDefault="00D72F9C" w:rsidP="00D72F9C">
      <w:pPr>
        <w:pStyle w:val="Standard"/>
        <w:widowControl w:val="0"/>
        <w:rPr>
          <w:rFonts w:ascii="Arial" w:hAnsi="Arial" w:cs="Arial"/>
        </w:rPr>
      </w:pPr>
    </w:p>
    <w:p w14:paraId="6415FDCC" w14:textId="77777777" w:rsidR="00D72F9C" w:rsidRDefault="00D72F9C"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102E3ED7" w14:textId="77777777" w:rsidR="00724F27" w:rsidRDefault="00724F27" w:rsidP="00D72F9C">
      <w:pPr>
        <w:pStyle w:val="Standard"/>
        <w:widowControl w:val="0"/>
        <w:rPr>
          <w:rFonts w:ascii="Arial" w:hAnsi="Arial" w:cs="Arial"/>
        </w:rPr>
      </w:pPr>
    </w:p>
    <w:p w14:paraId="592D6D3C" w14:textId="77777777" w:rsidR="00724F27" w:rsidRDefault="00724F27"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68149487"/>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35841B52"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24F27">
        <w:rPr>
          <w:rFonts w:ascii="Arial" w:hAnsi="Arial" w:cs="Arial"/>
          <w:color w:val="000000" w:themeColor="text1"/>
          <w:kern w:val="0"/>
          <w:lang w:eastAsia="en-US"/>
        </w:rPr>
        <w:t>Oftalmološki operativni mikroskop</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68149488"/>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112AAC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24F27">
        <w:rPr>
          <w:rFonts w:ascii="Arial" w:hAnsi="Arial" w:cs="Arial"/>
          <w:color w:val="000000" w:themeColor="text1"/>
          <w:kern w:val="0"/>
          <w:lang w:eastAsia="en-US"/>
        </w:rPr>
        <w:t>Oftalmološki operativni mikroskop</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68149489"/>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363A836E"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24F27">
        <w:rPr>
          <w:rFonts w:ascii="Arial" w:hAnsi="Arial" w:cs="Arial"/>
          <w:color w:val="000000" w:themeColor="text1"/>
          <w:kern w:val="0"/>
          <w:lang w:eastAsia="en-US"/>
        </w:rPr>
        <w:t>Oftalmološki operativni mikroskop</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 xml:space="preserve">in vzdrževanju </w:t>
      </w:r>
      <w:r w:rsidR="00724F27">
        <w:rPr>
          <w:rFonts w:ascii="Arial" w:hAnsi="Arial" w:cs="Arial"/>
        </w:rPr>
        <w:t>oftalmološkega operativnega mikroskopa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08DF40E"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02652E2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_____________________</w:t>
      </w:r>
      <w:r w:rsidR="00F556CE">
        <w:rPr>
          <w:rFonts w:ascii="Arial" w:hAnsi="Arial" w:cs="Arial"/>
        </w:rPr>
        <w:t>_____</w:t>
      </w:r>
      <w:r>
        <w:rPr>
          <w:rFonts w:ascii="Arial" w:hAnsi="Arial" w:cs="Arial"/>
        </w:rPr>
        <w:t xml:space="preserve">__ EUR,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2E2C6E5C" w14:textId="77777777" w:rsidR="00F556CE" w:rsidRDefault="00F556CE"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68149490"/>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4F92AEC1"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24F27">
        <w:rPr>
          <w:rFonts w:ascii="Arial" w:hAnsi="Arial" w:cs="Arial"/>
          <w:color w:val="000000" w:themeColor="text1"/>
          <w:kern w:val="0"/>
          <w:lang w:eastAsia="en-US"/>
        </w:rPr>
        <w:t>Oftalmološki operativni mikroskop</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68149491"/>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19EA3F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24F27">
        <w:rPr>
          <w:rFonts w:ascii="Arial" w:hAnsi="Arial" w:cs="Arial"/>
          <w:color w:val="000000" w:themeColor="text1"/>
          <w:kern w:val="0"/>
          <w:lang w:eastAsia="en-US"/>
        </w:rPr>
        <w:t>Oftalmološki operativni mikroskop</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20AE07C5"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68149492"/>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724F27">
        <w:rPr>
          <w:rFonts w:ascii="Arial" w:hAnsi="Arial" w:cs="Arial"/>
          <w:sz w:val="26"/>
          <w:szCs w:val="26"/>
          <w:u w:val="none"/>
        </w:rPr>
        <w:t>OFTALMOLOŠKEGA OPERATIVNEGA MIKROSKOPA</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1A92ACB5"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724F27">
        <w:rPr>
          <w:rFonts w:ascii="Arial" w:hAnsi="Arial" w:cs="Arial"/>
          <w:color w:val="000000" w:themeColor="text1"/>
          <w:kern w:val="0"/>
        </w:rPr>
        <w:t>Oftalmološki operativni mikroskop</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7777777"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24A9B340"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590171">
        <w:rPr>
          <w:rFonts w:ascii="Arial" w:hAnsi="Arial" w:cs="Arial"/>
        </w:rPr>
        <w:t>oftalmološki operativni mikroskop</w:t>
      </w:r>
      <w:r>
        <w:rPr>
          <w:rFonts w:ascii="Arial" w:hAnsi="Arial" w:cs="Arial"/>
        </w:rPr>
        <w:t>,</w:t>
      </w:r>
      <w:r w:rsidR="00526D01">
        <w:rPr>
          <w:rFonts w:ascii="Arial" w:hAnsi="Arial" w:cs="Arial"/>
        </w:rPr>
        <w:t xml:space="preserve"> skupaj s potrošnim materialom,</w:t>
      </w:r>
      <w:r>
        <w:rPr>
          <w:rFonts w:ascii="Arial" w:hAnsi="Arial" w:cs="Arial"/>
        </w:rPr>
        <w:t xml:space="preserve"> s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ta</w:t>
      </w:r>
      <w:r w:rsidR="00B0465B">
        <w:rPr>
          <w:rFonts w:ascii="Arial" w:hAnsi="Arial" w:cs="Arial"/>
        </w:rPr>
        <w:t xml:space="preserve"> </w:t>
      </w:r>
      <w:r w:rsidR="00590171">
        <w:rPr>
          <w:rFonts w:ascii="Arial" w:hAnsi="Arial" w:cs="Arial"/>
        </w:rPr>
        <w:t>mikroskop</w:t>
      </w:r>
      <w:r w:rsidR="00B463B2">
        <w:rPr>
          <w:rFonts w:ascii="Arial" w:hAnsi="Arial" w:cs="Arial"/>
        </w:rPr>
        <w:t xml:space="preserve"> namestil in vzpostavil v ustrezno delovanje ter izvajal vzdrževanje</w:t>
      </w:r>
      <w:r w:rsidR="0016510D">
        <w:rPr>
          <w:rFonts w:ascii="Arial" w:hAnsi="Arial" w:cs="Arial"/>
        </w:rPr>
        <w:t xml:space="preserve"> </w:t>
      </w:r>
      <w:r w:rsidR="00590171">
        <w:rPr>
          <w:rFonts w:ascii="Arial" w:hAnsi="Arial" w:cs="Arial"/>
        </w:rPr>
        <w:t>mikroskopa</w:t>
      </w:r>
      <w:r w:rsidR="00B463B2">
        <w:rPr>
          <w:rFonts w:ascii="Arial" w:hAnsi="Arial" w:cs="Arial"/>
        </w:rPr>
        <w:t xml:space="preserve"> 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ter ceno </w:t>
      </w:r>
      <w:proofErr w:type="spellStart"/>
      <w:r w:rsidR="002F530F">
        <w:rPr>
          <w:rFonts w:ascii="Arial" w:hAnsi="Arial" w:cs="Arial"/>
        </w:rPr>
        <w:t>pogarancijskega</w:t>
      </w:r>
      <w:proofErr w:type="spellEnd"/>
      <w:r w:rsidR="002F530F">
        <w:rPr>
          <w:rFonts w:ascii="Arial" w:hAnsi="Arial" w:cs="Arial"/>
        </w:rPr>
        <w:t xml:space="preserve"> vzdrževanja</w:t>
      </w:r>
      <w:r w:rsidR="00526D01">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lastRenderedPageBreak/>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A65E6">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A65E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A65E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18680440" w14:textId="77777777" w:rsidR="00EA65E6" w:rsidRDefault="00EA65E6" w:rsidP="00EA65E6">
      <w:pPr>
        <w:pStyle w:val="Standard"/>
        <w:rPr>
          <w:rFonts w:ascii="Arial" w:hAnsi="Arial" w:cs="Arial"/>
        </w:rPr>
      </w:pPr>
      <w:r>
        <w:rPr>
          <w:rFonts w:ascii="Arial" w:hAnsi="Arial" w:cs="Arial"/>
        </w:rPr>
        <w:t>Podrobnejše postavke, cene na enoto mere in količine so določene v Ponudbi – ponudbenem predračunu dobavitelja, ki je priloga te pogodbe.</w:t>
      </w:r>
    </w:p>
    <w:p w14:paraId="6977D068" w14:textId="77777777" w:rsidR="00EA65E6" w:rsidRDefault="00EA65E6" w:rsidP="00DE11AB">
      <w:pPr>
        <w:pStyle w:val="Standard"/>
        <w:rPr>
          <w:rFonts w:ascii="Arial" w:hAnsi="Arial" w:cs="Arial"/>
        </w:rPr>
      </w:pPr>
    </w:p>
    <w:p w14:paraId="3F8A82A9" w14:textId="0AF03425" w:rsidR="00DE11AB" w:rsidRPr="00204EE5" w:rsidRDefault="00526D01" w:rsidP="00DE11AB">
      <w:pPr>
        <w:pStyle w:val="Standard"/>
        <w:rPr>
          <w:rFonts w:ascii="Arial" w:hAnsi="Arial" w:cs="Arial"/>
        </w:rPr>
      </w:pPr>
      <w:r>
        <w:rPr>
          <w:rFonts w:ascii="Arial" w:hAnsi="Arial" w:cs="Arial"/>
        </w:rPr>
        <w:t xml:space="preserve">Cena dobave opreme in potrošnega materiala </w:t>
      </w:r>
      <w:r w:rsidR="00B463B2">
        <w:rPr>
          <w:rFonts w:ascii="Arial" w:hAnsi="Arial" w:cs="Arial"/>
        </w:rPr>
        <w:t xml:space="preserve">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571AEFD7"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3C0D350D"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w:t>
      </w:r>
      <w:r w:rsidR="00526D01">
        <w:rPr>
          <w:rFonts w:ascii="Arial" w:hAnsi="Arial" w:cs="Arial"/>
          <w:color w:val="000000" w:themeColor="text1"/>
        </w:rPr>
        <w:t xml:space="preserve"> in potrošnega materiala</w:t>
      </w:r>
      <w:r w:rsidR="002A69BA">
        <w:rPr>
          <w:rFonts w:ascii="Arial" w:hAnsi="Arial" w:cs="Arial"/>
          <w:color w:val="000000" w:themeColor="text1"/>
        </w:rPr>
        <w:t xml:space="preserv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w:t>
      </w:r>
      <w:r w:rsidR="002A69BA">
        <w:rPr>
          <w:rFonts w:ascii="Arial" w:hAnsi="Arial" w:cs="Arial"/>
          <w:color w:val="000000" w:themeColor="text1"/>
        </w:rPr>
        <w:lastRenderedPageBreak/>
        <w:t>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A4720EC"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6C695BF3"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Dobavitelj izstavi račun za dobavo in namestitev dobavljene opreme</w:t>
      </w:r>
      <w:r w:rsidR="00526D01">
        <w:rPr>
          <w:rFonts w:ascii="Arial" w:hAnsi="Arial" w:cs="Arial"/>
          <w:snapToGrid w:val="0"/>
        </w:rPr>
        <w:t>, skupaj s potrošnim materialom,</w:t>
      </w:r>
      <w:r>
        <w:rPr>
          <w:rFonts w:ascii="Arial" w:hAnsi="Arial" w:cs="Arial"/>
          <w:snapToGrid w:val="0"/>
        </w:rPr>
        <w:t xml:space="preserv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A4667D">
        <w:rPr>
          <w:rFonts w:ascii="Arial" w:hAnsi="Arial" w:cs="Arial"/>
        </w:rPr>
        <w:t>pogarancijskega</w:t>
      </w:r>
      <w:proofErr w:type="spellEnd"/>
      <w:r w:rsidRPr="00A4667D">
        <w:rPr>
          <w:rFonts w:ascii="Arial" w:hAnsi="Arial" w:cs="Arial"/>
        </w:rPr>
        <w:t xml:space="preserve"> vzdrževanja na podlagi dejanskih</w:t>
      </w:r>
      <w:r w:rsidRPr="003075EF">
        <w:rPr>
          <w:rFonts w:ascii="Arial" w:hAnsi="Arial" w:cs="Arial"/>
        </w:rPr>
        <w:t xml:space="preserve"> količin </w:t>
      </w:r>
      <w:r>
        <w:rPr>
          <w:rFonts w:ascii="Arial" w:hAnsi="Arial" w:cs="Arial"/>
        </w:rPr>
        <w:t>opravljenih storitev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158074A9" w14:textId="77777777" w:rsidR="00B13F63" w:rsidRDefault="00B13F63" w:rsidP="00B13F63">
      <w:pPr>
        <w:pStyle w:val="Standard"/>
        <w:keepNext/>
        <w:numPr>
          <w:ilvl w:val="1"/>
          <w:numId w:val="71"/>
        </w:numPr>
        <w:ind w:left="284"/>
        <w:jc w:val="center"/>
        <w:textAlignment w:val="auto"/>
        <w:rPr>
          <w:rFonts w:ascii="Arial" w:hAnsi="Arial" w:cs="Arial"/>
          <w:b/>
        </w:rPr>
      </w:pPr>
      <w:r>
        <w:rPr>
          <w:rFonts w:ascii="Arial" w:hAnsi="Arial" w:cs="Arial"/>
          <w:b/>
        </w:rPr>
        <w:t>člen</w:t>
      </w:r>
    </w:p>
    <w:p w14:paraId="762051A6" w14:textId="7C08367B" w:rsidR="00DE11AB" w:rsidRPr="00204EE5" w:rsidRDefault="00B13F63" w:rsidP="00B13F63">
      <w:pPr>
        <w:pStyle w:val="Standard"/>
        <w:keepNext/>
        <w:jc w:val="center"/>
        <w:rPr>
          <w:rFonts w:ascii="Arial" w:hAnsi="Arial" w:cs="Arial"/>
          <w:b/>
        </w:rPr>
      </w:pPr>
      <w:r w:rsidRPr="00204EE5">
        <w:rPr>
          <w:rFonts w:ascii="Arial" w:hAnsi="Arial" w:cs="Arial"/>
          <w:b/>
        </w:rPr>
        <w:t xml:space="preserve"> </w:t>
      </w:r>
      <w:r w:rsidR="00DE11AB"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488CCC0D"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sidR="00526D01">
        <w:rPr>
          <w:rFonts w:ascii="Arial" w:hAnsi="Arial" w:cs="Arial"/>
        </w:rPr>
        <w:t xml:space="preserve"> (skupaj s potrošnim materialom)</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CF1F2C">
        <w:rPr>
          <w:rFonts w:ascii="Arial" w:hAnsi="Arial" w:cs="Arial"/>
        </w:rPr>
        <w:t>3 mesecev</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nadalje pa bo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05CC0B5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r w:rsidR="00526D01">
        <w:rPr>
          <w:rFonts w:ascii="Arial" w:hAnsi="Arial" w:cs="Arial"/>
          <w:color w:val="000000" w:themeColor="text1"/>
        </w:rPr>
        <w:t>, skupaj s</w:t>
      </w:r>
      <w:r w:rsidR="00724F27">
        <w:rPr>
          <w:rFonts w:ascii="Arial" w:hAnsi="Arial" w:cs="Arial"/>
          <w:color w:val="000000" w:themeColor="text1"/>
        </w:rPr>
        <w:t xml:space="preserve"> potrošni</w:t>
      </w:r>
      <w:r w:rsidR="00526D01">
        <w:rPr>
          <w:rFonts w:ascii="Arial" w:hAnsi="Arial" w:cs="Arial"/>
          <w:color w:val="000000" w:themeColor="text1"/>
        </w:rPr>
        <w:t>m</w:t>
      </w:r>
      <w:r w:rsidR="00724F27">
        <w:rPr>
          <w:rFonts w:ascii="Arial" w:hAnsi="Arial" w:cs="Arial"/>
          <w:color w:val="000000" w:themeColor="text1"/>
        </w:rPr>
        <w:t xml:space="preserve"> material</w:t>
      </w:r>
      <w:r w:rsidR="00526D01">
        <w:rPr>
          <w:rFonts w:ascii="Arial" w:hAnsi="Arial" w:cs="Arial"/>
          <w:color w:val="000000" w:themeColor="text1"/>
        </w:rPr>
        <w:t>om</w:t>
      </w:r>
      <w:r>
        <w:rPr>
          <w:rFonts w:ascii="Arial" w:hAnsi="Arial" w:cs="Arial"/>
          <w:color w:val="000000" w:themeColor="text1"/>
        </w:rPr>
        <w:t>;</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621F0AA3" w14:textId="77777777" w:rsidR="00B13F63" w:rsidRDefault="00B13F63" w:rsidP="00B13F63">
      <w:pPr>
        <w:pStyle w:val="Standard"/>
        <w:keepNext/>
        <w:numPr>
          <w:ilvl w:val="1"/>
          <w:numId w:val="71"/>
        </w:numPr>
        <w:ind w:left="284"/>
        <w:jc w:val="center"/>
        <w:textAlignment w:val="auto"/>
        <w:rPr>
          <w:rFonts w:ascii="Arial" w:hAnsi="Arial" w:cs="Arial"/>
          <w:b/>
        </w:rPr>
      </w:pPr>
      <w:r>
        <w:rPr>
          <w:rFonts w:ascii="Arial" w:hAnsi="Arial" w:cs="Arial"/>
          <w:b/>
        </w:rPr>
        <w:t>člen</w:t>
      </w:r>
    </w:p>
    <w:p w14:paraId="66728FE4" w14:textId="5BE7F617" w:rsidR="00DE11AB" w:rsidRPr="003075EF" w:rsidRDefault="00B13F63" w:rsidP="00B13F63">
      <w:pPr>
        <w:pStyle w:val="Standard"/>
        <w:keepNext/>
        <w:jc w:val="center"/>
        <w:rPr>
          <w:rFonts w:ascii="Arial" w:hAnsi="Arial" w:cs="Arial"/>
          <w:b/>
        </w:rPr>
      </w:pPr>
      <w:r w:rsidRPr="009B2BA0">
        <w:rPr>
          <w:rFonts w:ascii="Arial" w:hAnsi="Arial" w:cs="Arial"/>
          <w:b/>
        </w:rPr>
        <w:t xml:space="preserve"> </w:t>
      </w:r>
      <w:r w:rsidR="00DE11AB" w:rsidRPr="009B2BA0">
        <w:rPr>
          <w:rFonts w:ascii="Arial" w:hAnsi="Arial" w:cs="Arial"/>
          <w:b/>
        </w:rPr>
        <w:t>(zavarovanje za dobro izvedbo pogodbenih obveznosti</w:t>
      </w:r>
      <w:r w:rsidR="00DE11AB">
        <w:rPr>
          <w:rFonts w:ascii="Arial" w:hAnsi="Arial" w:cs="Arial"/>
          <w:b/>
        </w:rPr>
        <w:t xml:space="preserve"> in za odpravo napak v garancijskem roku</w:t>
      </w:r>
      <w:r w:rsidR="00DE11AB"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w:t>
      </w:r>
      <w:r>
        <w:rPr>
          <w:rFonts w:ascii="Arial" w:hAnsi="Arial" w:cs="Arial"/>
        </w:rPr>
        <w:lastRenderedPageBreak/>
        <w:t>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4359791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2E391083" w:rsidR="004073B4" w:rsidRDefault="00FF5562" w:rsidP="00860E77">
      <w:pPr>
        <w:widowControl/>
        <w:autoSpaceDE w:val="0"/>
        <w:adjustRightInd w:val="0"/>
        <w:spacing w:after="0" w:line="276" w:lineRule="auto"/>
        <w:jc w:val="both"/>
        <w:textAlignment w:val="auto"/>
        <w:rPr>
          <w:rFonts w:ascii="Arial" w:hAnsi="Arial" w:cs="Arial"/>
        </w:rPr>
      </w:pPr>
      <w:r>
        <w:rPr>
          <w:rFonts w:ascii="Arial" w:hAnsi="Arial" w:cs="Arial"/>
        </w:rPr>
        <w:t>Prevzem oziroma dobava opreme iz 2. člena pogodbe</w:t>
      </w:r>
      <w:r w:rsidR="00526D01">
        <w:rPr>
          <w:rFonts w:ascii="Arial" w:hAnsi="Arial" w:cs="Arial"/>
        </w:rPr>
        <w:t>, skupaj s potrošnim materialom,</w:t>
      </w:r>
      <w:r>
        <w:rPr>
          <w:rFonts w:ascii="Arial" w:hAnsi="Arial" w:cs="Arial"/>
        </w:rPr>
        <w:t xml:space="preserve"> se </w:t>
      </w:r>
      <w:r w:rsidRPr="00F50747">
        <w:rPr>
          <w:rFonts w:ascii="Arial" w:hAnsi="Arial" w:cs="Arial"/>
        </w:rPr>
        <w:t xml:space="preserve">opravi na </w:t>
      </w:r>
      <w:r>
        <w:rPr>
          <w:rFonts w:ascii="Arial" w:hAnsi="Arial" w:cs="Arial"/>
        </w:rPr>
        <w:t xml:space="preserve">lokaciji naročnika, in </w:t>
      </w:r>
      <w:r w:rsidRPr="00724CFA">
        <w:rPr>
          <w:rFonts w:ascii="Arial" w:hAnsi="Arial" w:cs="Arial"/>
          <w:color w:val="000000" w:themeColor="text1"/>
        </w:rPr>
        <w:t xml:space="preserve">sicer </w:t>
      </w:r>
      <w:r w:rsidR="00B13F63">
        <w:rPr>
          <w:rFonts w:ascii="Arial" w:hAnsi="Arial" w:cs="Arial"/>
          <w:color w:val="000000" w:themeColor="text1"/>
        </w:rPr>
        <w:t>v operacijskem bloku Očesne klinike</w:t>
      </w:r>
      <w:r w:rsidRPr="00724CFA">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03ED23A9"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w:t>
      </w:r>
      <w:r w:rsidR="00526D01">
        <w:rPr>
          <w:rFonts w:ascii="Arial" w:hAnsi="Arial" w:cs="Arial"/>
          <w:color w:val="000000" w:themeColor="text1"/>
          <w:kern w:val="0"/>
        </w:rPr>
        <w:t xml:space="preserve"> ter potrošni material</w:t>
      </w:r>
      <w:r>
        <w:rPr>
          <w:rFonts w:ascii="Arial" w:hAnsi="Arial" w:cs="Arial"/>
          <w:color w:val="000000" w:themeColor="text1"/>
          <w:kern w:val="0"/>
        </w:rPr>
        <w:t xml:space="preserve"> mora</w:t>
      </w:r>
      <w:r w:rsidR="00526D01">
        <w:rPr>
          <w:rFonts w:ascii="Arial" w:hAnsi="Arial" w:cs="Arial"/>
          <w:color w:val="000000" w:themeColor="text1"/>
          <w:kern w:val="0"/>
        </w:rPr>
        <w:t>ta</w:t>
      </w:r>
      <w:r>
        <w:rPr>
          <w:rFonts w:ascii="Arial" w:hAnsi="Arial" w:cs="Arial"/>
          <w:color w:val="000000" w:themeColor="text1"/>
          <w:kern w:val="0"/>
        </w:rPr>
        <w:t xml:space="preserve">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sidR="00526D01">
        <w:rPr>
          <w:rFonts w:ascii="Arial" w:hAnsi="Arial" w:cs="Arial"/>
        </w:rPr>
        <w:t>, ter dobavi potrošnega materiala</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007B7A6D">
        <w:rPr>
          <w:rFonts w:ascii="Arial" w:hAnsi="Arial" w:cs="Arial"/>
          <w:kern w:val="0"/>
        </w:rPr>
        <w:t xml:space="preserve"> (skupaj s potrošnim materialom)</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4088B319"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7B7A6D">
        <w:rPr>
          <w:rFonts w:ascii="Arial" w:hAnsi="Arial" w:cs="Arial"/>
        </w:rPr>
        <w:t xml:space="preserve"> in potrošni material</w:t>
      </w:r>
      <w:r w:rsidR="00156644">
        <w:rPr>
          <w:rFonts w:ascii="Arial" w:hAnsi="Arial" w:cs="Arial"/>
        </w:rPr>
        <w:t xml:space="preserve"> </w:t>
      </w:r>
      <w:r w:rsidR="007B7A6D">
        <w:rPr>
          <w:rFonts w:ascii="Arial" w:hAnsi="Arial" w:cs="Arial"/>
        </w:rPr>
        <w:t>pregleda ter</w:t>
      </w:r>
      <w:r w:rsidRPr="00AD57E5">
        <w:rPr>
          <w:rFonts w:ascii="Arial" w:hAnsi="Arial" w:cs="Arial"/>
        </w:rPr>
        <w:t xml:space="preserve">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7B7A6D">
        <w:rPr>
          <w:rFonts w:ascii="Arial" w:hAnsi="Arial" w:cs="Arial"/>
        </w:rPr>
        <w:t xml:space="preserve"> oziroma potrošnega materiala</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w:t>
      </w:r>
      <w:r w:rsidR="007B7A6D">
        <w:rPr>
          <w:rFonts w:ascii="Arial" w:hAnsi="Arial" w:cs="Arial"/>
        </w:rPr>
        <w:t xml:space="preserve">oziroma potrošnem materialu </w:t>
      </w:r>
      <w:r w:rsidR="004C2115">
        <w:rPr>
          <w:rFonts w:ascii="Arial" w:hAnsi="Arial" w:cs="Arial"/>
        </w:rPr>
        <w:t>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sidR="007B7A6D">
        <w:rPr>
          <w:rFonts w:ascii="Arial" w:hAnsi="Arial" w:cs="Arial"/>
        </w:rPr>
        <w:t xml:space="preserve"> oziroma potrošni material</w:t>
      </w:r>
      <w:r>
        <w:rPr>
          <w:rFonts w:ascii="Arial" w:hAnsi="Arial" w:cs="Arial"/>
        </w:rPr>
        <w:t>, ki bo</w:t>
      </w:r>
      <w:r w:rsidR="007B7A6D">
        <w:rPr>
          <w:rFonts w:ascii="Arial" w:hAnsi="Arial" w:cs="Arial"/>
        </w:rPr>
        <w:t>sta</w:t>
      </w:r>
      <w:r>
        <w:rPr>
          <w:rFonts w:ascii="Arial" w:hAnsi="Arial" w:cs="Arial"/>
        </w:rPr>
        <w:t xml:space="preserve">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sidR="007B7A6D">
        <w:rPr>
          <w:rFonts w:ascii="Arial" w:hAnsi="Arial" w:cs="Arial"/>
        </w:rPr>
        <w:t xml:space="preserve"> oziroma potrošnega materiala</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64E04D13"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00605599">
        <w:rPr>
          <w:rFonts w:ascii="Arial" w:hAnsi="Arial" w:cs="Arial"/>
          <w:color w:val="000000" w:themeColor="text1"/>
        </w:rPr>
        <w:t>, v slovenskem in angleškem jeziku</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4591C1A4"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BA14927" w14:textId="04F0F6F5" w:rsidR="007F2B11" w:rsidRDefault="007F2B11" w:rsidP="007F2B11">
      <w:pPr>
        <w:widowControl/>
        <w:autoSpaceDE w:val="0"/>
        <w:adjustRightInd w:val="0"/>
        <w:spacing w:after="0" w:line="276" w:lineRule="auto"/>
        <w:jc w:val="both"/>
        <w:textAlignment w:val="auto"/>
        <w:rPr>
          <w:rFonts w:ascii="Arial" w:hAnsi="Arial" w:cs="Arial"/>
        </w:rPr>
      </w:pPr>
      <w:r w:rsidRPr="00A4667D">
        <w:rPr>
          <w:rFonts w:ascii="Arial" w:hAnsi="Arial" w:cs="Arial"/>
          <w:color w:val="000000" w:themeColor="text1"/>
          <w:kern w:val="0"/>
        </w:rPr>
        <w:t>D</w:t>
      </w:r>
      <w:r w:rsidRPr="00A4667D">
        <w:rPr>
          <w:rFonts w:ascii="Arial" w:hAnsi="Arial" w:cs="Arial"/>
        </w:rPr>
        <w:t xml:space="preserve">obavitelj mora </w:t>
      </w:r>
      <w:r w:rsidR="007C30AD" w:rsidRPr="00A4667D">
        <w:rPr>
          <w:rFonts w:ascii="Arial" w:hAnsi="Arial" w:cs="Arial"/>
        </w:rPr>
        <w:t>v okviru pogodbene cene v roku 15</w:t>
      </w:r>
      <w:r w:rsidRPr="00A4667D">
        <w:rPr>
          <w:rFonts w:ascii="Arial" w:hAnsi="Arial" w:cs="Arial"/>
        </w:rPr>
        <w:t xml:space="preserve"> dni po primopredaji v terminu oziroma terminih, ki jih sporazumno dogovorita pogodbeni stranki, na sedežu naročnika izvesti primeren program šolanja za uporabnike naročnika (</w:t>
      </w:r>
      <w:r w:rsidRPr="00A4667D">
        <w:rPr>
          <w:rFonts w:ascii="Arial" w:hAnsi="Arial" w:cs="Arial"/>
          <w:color w:val="000000" w:themeColor="text1"/>
        </w:rPr>
        <w:t>pri čemer udeležence in njihovo število določi naročnik</w:t>
      </w:r>
      <w:r w:rsidRPr="00A4667D">
        <w:rPr>
          <w:rFonts w:ascii="Arial" w:hAnsi="Arial" w:cs="Arial"/>
        </w:rPr>
        <w:t>)</w:t>
      </w:r>
      <w:r w:rsidR="00A4667D" w:rsidRPr="00A4667D">
        <w:rPr>
          <w:rFonts w:ascii="Arial" w:hAnsi="Arial" w:cs="Arial"/>
        </w:rPr>
        <w:t>, s strani ustrezno šolanih serviserjev</w:t>
      </w:r>
      <w:r w:rsidRPr="00A4667D">
        <w:rPr>
          <w:rFonts w:ascii="Arial" w:hAnsi="Arial" w:cs="Arial"/>
        </w:rPr>
        <w:t>, in sicer izobraževanje za uporabo opreme</w:t>
      </w:r>
      <w:r w:rsidR="00590171" w:rsidRPr="00A4667D">
        <w:rPr>
          <w:rFonts w:ascii="Arial" w:hAnsi="Arial" w:cs="Arial"/>
        </w:rPr>
        <w:t xml:space="preserve"> ter</w:t>
      </w:r>
      <w:r w:rsidRPr="00A4667D">
        <w:rPr>
          <w:rFonts w:ascii="Arial" w:hAnsi="Arial" w:cs="Arial"/>
        </w:rPr>
        <w:t xml:space="preserve"> osnovno izobraževanje vzdrževanja</w:t>
      </w:r>
      <w:r w:rsidRPr="00A4667D">
        <w:rPr>
          <w:rFonts w:ascii="Arial" w:hAnsi="Arial" w:cs="Arial"/>
          <w:color w:val="000000" w:themeColor="text1"/>
        </w:rPr>
        <w:t>.</w:t>
      </w:r>
      <w:r w:rsidR="00B367EE" w:rsidRPr="00A4667D">
        <w:rPr>
          <w:rFonts w:ascii="Arial" w:hAnsi="Arial" w:cs="Arial"/>
          <w:color w:val="000000" w:themeColor="text1"/>
        </w:rPr>
        <w:t xml:space="preserve"> Dobavitelj izda (oziroma zagotovi, da</w:t>
      </w:r>
      <w:r w:rsidR="007C30AD" w:rsidRPr="00A4667D">
        <w:rPr>
          <w:rFonts w:ascii="Arial" w:hAnsi="Arial" w:cs="Arial"/>
          <w:color w:val="000000" w:themeColor="text1"/>
        </w:rPr>
        <w:t xml:space="preserve"> izda proizvajalec) </w:t>
      </w:r>
      <w:r w:rsidR="00B367EE" w:rsidRPr="00A4667D">
        <w:rPr>
          <w:rFonts w:ascii="Arial" w:hAnsi="Arial" w:cs="Arial"/>
          <w:color w:val="000000" w:themeColor="text1"/>
        </w:rPr>
        <w:t xml:space="preserve">kadrom, ki so bili udeleženi na izobraževanju, </w:t>
      </w:r>
      <w:r w:rsidR="007C30AD" w:rsidRPr="00A4667D">
        <w:rPr>
          <w:rFonts w:ascii="Arial" w:hAnsi="Arial" w:cs="Arial"/>
          <w:color w:val="000000" w:themeColor="text1"/>
        </w:rPr>
        <w:t>potrdilo o usposobljenosti za delo z opremo, za vidik dela, ki je bil predmet izobraževan</w:t>
      </w:r>
      <w:r w:rsidR="00590171" w:rsidRPr="00A4667D">
        <w:rPr>
          <w:rFonts w:ascii="Arial" w:hAnsi="Arial" w:cs="Arial"/>
          <w:color w:val="000000" w:themeColor="text1"/>
        </w:rPr>
        <w:t>ja (uporaba opreme, vzdrževanje</w:t>
      </w:r>
      <w:r w:rsidR="007C30AD" w:rsidRPr="00A4667D">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1E6D73F0"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7B7A6D">
        <w:rPr>
          <w:rFonts w:ascii="Arial" w:hAnsi="Arial" w:cs="Arial"/>
          <w:color w:val="000000" w:themeColor="text1"/>
        </w:rPr>
        <w:t xml:space="preserve"> (skupaj s potrošnim materialom)</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w:t>
      </w:r>
      <w:r w:rsidR="00AB0723">
        <w:rPr>
          <w:rFonts w:ascii="Arial" w:hAnsi="Arial" w:cs="Arial"/>
          <w:color w:val="000000" w:themeColor="text1"/>
        </w:rPr>
        <w:lastRenderedPageBreak/>
        <w:t>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29EE18C5"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526D01">
        <w:rPr>
          <w:rFonts w:ascii="Arial" w:hAnsi="Arial" w:cs="Arial"/>
          <w:kern w:val="0"/>
        </w:rPr>
        <w:t>, skupaj s potrošnim materialom,</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43CCD9AB" w14:textId="77777777" w:rsidR="00590171" w:rsidRDefault="00590171" w:rsidP="00DE11AB">
      <w:pPr>
        <w:pStyle w:val="Standard"/>
        <w:rPr>
          <w:rFonts w:ascii="Arial" w:hAnsi="Arial" w:cs="Arial"/>
        </w:rPr>
      </w:pPr>
    </w:p>
    <w:p w14:paraId="6CD8B941" w14:textId="77777777" w:rsidR="00B13F63" w:rsidRDefault="00B13F63" w:rsidP="00B13F63">
      <w:pPr>
        <w:pStyle w:val="Standard"/>
        <w:keepNext/>
        <w:numPr>
          <w:ilvl w:val="1"/>
          <w:numId w:val="71"/>
        </w:numPr>
        <w:ind w:left="284"/>
        <w:jc w:val="center"/>
        <w:textAlignment w:val="auto"/>
        <w:rPr>
          <w:rFonts w:ascii="Arial" w:hAnsi="Arial" w:cs="Arial"/>
          <w:b/>
        </w:rPr>
      </w:pPr>
      <w:r>
        <w:rPr>
          <w:rFonts w:ascii="Arial" w:hAnsi="Arial" w:cs="Arial"/>
          <w:b/>
        </w:rPr>
        <w:t>člen</w:t>
      </w:r>
    </w:p>
    <w:p w14:paraId="4044F4C0" w14:textId="5147D7D7" w:rsidR="00DE11AB" w:rsidRPr="00C111FF" w:rsidRDefault="00B13F63" w:rsidP="00B13F63">
      <w:pPr>
        <w:pStyle w:val="Standard"/>
        <w:keepNext/>
        <w:jc w:val="center"/>
        <w:rPr>
          <w:rFonts w:ascii="Arial" w:hAnsi="Arial" w:cs="Arial"/>
          <w:b/>
        </w:rPr>
      </w:pPr>
      <w:r w:rsidRPr="00C111FF">
        <w:rPr>
          <w:rFonts w:ascii="Arial" w:hAnsi="Arial" w:cs="Arial"/>
          <w:b/>
        </w:rPr>
        <w:t xml:space="preserve"> </w:t>
      </w:r>
      <w:r w:rsidR="00DE11AB" w:rsidRPr="00C111FF">
        <w:rPr>
          <w:rFonts w:ascii="Arial" w:hAnsi="Arial" w:cs="Arial"/>
          <w:b/>
        </w:rPr>
        <w:t>(garancija</w:t>
      </w:r>
      <w:r w:rsidR="00DE11AB">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00DE11AB"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24430DB2"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9A2024">
        <w:rPr>
          <w:rFonts w:ascii="Arial" w:eastAsia="SimSun" w:hAnsi="Arial" w:cs="Arial"/>
          <w:lang w:eastAsia="en-US"/>
        </w:rPr>
        <w:t>bje 2 let</w:t>
      </w:r>
      <w:r w:rsidRPr="009A1476">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2E5F9854"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w:t>
      </w:r>
      <w:r w:rsidRPr="00A4667D">
        <w:rPr>
          <w:rFonts w:ascii="Arial" w:hAnsi="Arial" w:cs="Arial"/>
          <w:color w:val="000000" w:themeColor="text1"/>
        </w:rPr>
        <w:t>zagotavlja brezplačno garancijsko servisiranje</w:t>
      </w:r>
      <w:r w:rsidR="006D0B14" w:rsidRPr="00A4667D">
        <w:rPr>
          <w:rFonts w:ascii="Arial" w:hAnsi="Arial" w:cs="Arial"/>
          <w:color w:val="000000" w:themeColor="text1"/>
        </w:rPr>
        <w:t xml:space="preserve"> (odpravo napak)</w:t>
      </w:r>
      <w:r w:rsidRPr="00A4667D">
        <w:rPr>
          <w:rFonts w:ascii="Arial" w:hAnsi="Arial" w:cs="Arial"/>
          <w:color w:val="000000" w:themeColor="text1"/>
        </w:rPr>
        <w:t xml:space="preserve"> </w:t>
      </w:r>
      <w:r w:rsidR="006D0B14" w:rsidRPr="00A4667D">
        <w:rPr>
          <w:rFonts w:ascii="Arial" w:hAnsi="Arial" w:cs="Arial"/>
          <w:color w:val="000000" w:themeColor="text1"/>
        </w:rPr>
        <w:t xml:space="preserve">ter </w:t>
      </w:r>
      <w:r w:rsidR="00B367EE" w:rsidRPr="00A4667D">
        <w:rPr>
          <w:rFonts w:ascii="Arial" w:hAnsi="Arial" w:cs="Arial"/>
          <w:color w:val="000000" w:themeColor="text1"/>
        </w:rPr>
        <w:t xml:space="preserve">redno </w:t>
      </w:r>
      <w:r w:rsidR="006D0B14" w:rsidRPr="00A4667D">
        <w:rPr>
          <w:rFonts w:ascii="Arial" w:hAnsi="Arial" w:cs="Arial"/>
          <w:color w:val="000000" w:themeColor="text1"/>
        </w:rPr>
        <w:t xml:space="preserve">preventivno vzdrževanje </w:t>
      </w:r>
      <w:r w:rsidR="00F73E3C" w:rsidRPr="00A4667D">
        <w:rPr>
          <w:rFonts w:ascii="Arial" w:hAnsi="Arial" w:cs="Arial"/>
          <w:color w:val="000000" w:themeColor="text1"/>
        </w:rPr>
        <w:t>opreme</w:t>
      </w:r>
      <w:r w:rsidRPr="00A4667D">
        <w:rPr>
          <w:rFonts w:ascii="Arial" w:hAnsi="Arial" w:cs="Arial"/>
          <w:color w:val="000000" w:themeColor="text1"/>
        </w:rPr>
        <w:t xml:space="preserve"> v</w:t>
      </w:r>
      <w:r w:rsidRPr="00385431">
        <w:rPr>
          <w:rFonts w:ascii="Arial" w:hAnsi="Arial" w:cs="Arial"/>
          <w:color w:val="000000" w:themeColor="text1"/>
        </w:rPr>
        <w:t xml:space="preserve"> skladu z zahtevami </w:t>
      </w:r>
      <w:r w:rsidR="006D0B14">
        <w:rPr>
          <w:rFonts w:ascii="Arial" w:hAnsi="Arial" w:cs="Arial"/>
          <w:color w:val="000000" w:themeColor="text1"/>
        </w:rPr>
        <w:t xml:space="preserve">in priporočili </w:t>
      </w:r>
      <w:r w:rsidRPr="00385431">
        <w:rPr>
          <w:rFonts w:ascii="Arial" w:hAnsi="Arial" w:cs="Arial"/>
          <w:color w:val="000000" w:themeColor="text1"/>
        </w:rPr>
        <w:t>proizvajalca.</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43233C9" w14:textId="77777777" w:rsidR="003465E2" w:rsidRDefault="003465E2" w:rsidP="003465E2">
      <w:pPr>
        <w:autoSpaceDE w:val="0"/>
        <w:adjustRightInd w:val="0"/>
        <w:spacing w:after="0" w:line="276" w:lineRule="auto"/>
        <w:ind w:right="6"/>
        <w:jc w:val="both"/>
        <w:textAlignment w:val="auto"/>
        <w:rPr>
          <w:rFonts w:ascii="Arial" w:hAnsi="Arial" w:cs="Arial"/>
        </w:rPr>
      </w:pPr>
    </w:p>
    <w:p w14:paraId="3EF49952" w14:textId="52221CAA" w:rsidR="007F2B11" w:rsidRPr="0092733D" w:rsidRDefault="007F2B11" w:rsidP="007F2B1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0A4155">
        <w:rPr>
          <w:rFonts w:ascii="Arial" w:eastAsia="Times New Roman" w:hAnsi="Arial" w:cs="Arial"/>
          <w:color w:val="000000" w:themeColor="text1"/>
        </w:rPr>
        <w:t>7</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3919" w:rsidRPr="00B367EE">
        <w:rPr>
          <w:rFonts w:ascii="Arial" w:eastAsia="Times New Roman" w:hAnsi="Arial" w:cs="Arial"/>
          <w:color w:val="000000" w:themeColor="text1"/>
        </w:rPr>
        <w:t xml:space="preserve">preventivne </w:t>
      </w:r>
      <w:r w:rsidRPr="00B367EE">
        <w:rPr>
          <w:rFonts w:ascii="Arial" w:eastAsia="Times New Roman" w:hAnsi="Arial" w:cs="Arial"/>
          <w:color w:val="000000" w:themeColor="text1"/>
        </w:rPr>
        <w:t>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sidR="00285A3B">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naročnika. </w:t>
      </w:r>
    </w:p>
    <w:p w14:paraId="48AAA55F" w14:textId="77777777" w:rsidR="007F2B11" w:rsidRPr="0092733D" w:rsidRDefault="007F2B11" w:rsidP="007F2B11">
      <w:pPr>
        <w:pStyle w:val="Standard"/>
        <w:rPr>
          <w:rFonts w:ascii="Arial" w:eastAsia="Times New Roman" w:hAnsi="Arial" w:cs="Arial"/>
          <w:color w:val="000000" w:themeColor="text1"/>
        </w:rPr>
      </w:pPr>
    </w:p>
    <w:p w14:paraId="55970B65" w14:textId="6FDD2007" w:rsidR="007F2B11" w:rsidRDefault="007F2B11" w:rsidP="007F2B11">
      <w:pPr>
        <w:pStyle w:val="Standard"/>
        <w:rPr>
          <w:rFonts w:ascii="Arial" w:hAnsi="Arial" w:cs="Arial"/>
        </w:rPr>
      </w:pPr>
      <w:r w:rsidRPr="0092733D">
        <w:rPr>
          <w:rFonts w:ascii="Arial" w:hAnsi="Arial" w:cs="Arial"/>
        </w:rPr>
        <w:t>Proizvajalec predpisuje servisni pregled, ki se izvaja ___</w:t>
      </w:r>
      <w:r>
        <w:rPr>
          <w:rFonts w:ascii="Arial" w:hAnsi="Arial" w:cs="Arial"/>
        </w:rPr>
        <w:t>_</w:t>
      </w:r>
      <w:r w:rsidR="00285A3B">
        <w:rPr>
          <w:rFonts w:ascii="Arial" w:hAnsi="Arial" w:cs="Arial"/>
        </w:rPr>
        <w:t>___</w:t>
      </w:r>
      <w:r>
        <w:rPr>
          <w:rFonts w:ascii="Arial" w:hAnsi="Arial" w:cs="Arial"/>
        </w:rPr>
        <w:t xml:space="preserve">_____-krat letno, kar znaša v </w:t>
      </w:r>
      <w:r w:rsidR="000A4155">
        <w:rPr>
          <w:rFonts w:ascii="Arial" w:hAnsi="Arial" w:cs="Arial"/>
        </w:rPr>
        <w:t>7</w:t>
      </w:r>
      <w:r w:rsidRPr="0092733D">
        <w:rPr>
          <w:rFonts w:ascii="Arial" w:hAnsi="Arial" w:cs="Arial"/>
        </w:rPr>
        <w:t xml:space="preserve"> letih </w:t>
      </w:r>
      <w:r w:rsidR="00285A3B">
        <w:rPr>
          <w:rFonts w:ascii="Arial" w:hAnsi="Arial" w:cs="Arial"/>
        </w:rPr>
        <w:t xml:space="preserve">po poteku garancije </w:t>
      </w:r>
      <w:r w:rsidRPr="0092733D">
        <w:rPr>
          <w:rFonts w:ascii="Arial" w:hAnsi="Arial" w:cs="Arial"/>
        </w:rPr>
        <w:t>skupaj _____</w:t>
      </w:r>
      <w:r w:rsidR="00285A3B">
        <w:rPr>
          <w:rFonts w:ascii="Arial" w:hAnsi="Arial" w:cs="Arial"/>
        </w:rPr>
        <w:t>__</w:t>
      </w:r>
      <w:r w:rsidRPr="0092733D">
        <w:rPr>
          <w:rFonts w:ascii="Arial" w:hAnsi="Arial" w:cs="Arial"/>
        </w:rPr>
        <w:t>__</w:t>
      </w:r>
      <w:r w:rsidR="00285A3B">
        <w:rPr>
          <w:rFonts w:ascii="Arial" w:hAnsi="Arial" w:cs="Arial"/>
        </w:rPr>
        <w:t>_</w:t>
      </w:r>
      <w:r w:rsidRPr="0092733D">
        <w:rPr>
          <w:rFonts w:ascii="Arial" w:hAnsi="Arial" w:cs="Arial"/>
        </w:rPr>
        <w:t xml:space="preserve">__ servisnih pregledov, v kolikor proizvajalec ne predpiše drugače. Pogodbena cena </w:t>
      </w:r>
      <w:r w:rsidR="00FF3919">
        <w:rPr>
          <w:rFonts w:ascii="Arial" w:hAnsi="Arial" w:cs="Arial"/>
        </w:rPr>
        <w:t xml:space="preserve">preventivnega </w:t>
      </w:r>
      <w:proofErr w:type="spellStart"/>
      <w:r w:rsidR="00285A3B">
        <w:rPr>
          <w:rFonts w:ascii="Arial" w:hAnsi="Arial" w:cs="Arial"/>
        </w:rPr>
        <w:t>pogarancijskega</w:t>
      </w:r>
      <w:proofErr w:type="spellEnd"/>
      <w:r w:rsidR="00285A3B">
        <w:rPr>
          <w:rFonts w:ascii="Arial" w:hAnsi="Arial" w:cs="Arial"/>
        </w:rPr>
        <w:t xml:space="preserve"> </w:t>
      </w:r>
      <w:r w:rsidRPr="0092733D">
        <w:rPr>
          <w:rFonts w:ascii="Arial" w:hAnsi="Arial" w:cs="Arial"/>
        </w:rPr>
        <w:t>vzdrževanja se razdeli tako, da dobavitelj za vsak servisni pregled obračuna enak sorazmerni znesek skup</w:t>
      </w:r>
      <w:r>
        <w:rPr>
          <w:rFonts w:ascii="Arial" w:hAnsi="Arial" w:cs="Arial"/>
        </w:rPr>
        <w:t xml:space="preserve">ne cene vzdrževanja za obdobje </w:t>
      </w:r>
      <w:r w:rsidR="000A4155">
        <w:rPr>
          <w:rFonts w:ascii="Arial" w:hAnsi="Arial" w:cs="Arial"/>
        </w:rPr>
        <w:t>7</w:t>
      </w:r>
      <w:r w:rsidRPr="0092733D">
        <w:rPr>
          <w:rFonts w:ascii="Arial" w:hAnsi="Arial" w:cs="Arial"/>
        </w:rPr>
        <w:t xml:space="preserve"> let. </w:t>
      </w:r>
      <w:r w:rsidRPr="00EA484C">
        <w:rPr>
          <w:rFonts w:ascii="Arial" w:hAnsi="Arial" w:cs="Arial"/>
        </w:rPr>
        <w:t xml:space="preserve">Servisni pregledi znotraj garancijskega obdobja so všteti v ceno opreme (tj. se ne zaračunajo). </w:t>
      </w:r>
      <w:r w:rsidRPr="0092733D">
        <w:rPr>
          <w:rFonts w:ascii="Arial" w:hAnsi="Arial" w:cs="Arial"/>
        </w:rPr>
        <w:t xml:space="preserve">V ceni </w:t>
      </w:r>
      <w:r w:rsidR="006E2B1E">
        <w:rPr>
          <w:rFonts w:ascii="Arial" w:hAnsi="Arial" w:cs="Arial"/>
        </w:rPr>
        <w:t>preventivnega pogarancijskega</w:t>
      </w:r>
      <w:r w:rsidR="00BB300B">
        <w:rPr>
          <w:rFonts w:ascii="Arial" w:hAnsi="Arial" w:cs="Arial"/>
        </w:rPr>
        <w:t xml:space="preserve">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9923A41" w14:textId="2B5DE19C" w:rsidR="007E0E9E" w:rsidRPr="007E0E9E" w:rsidRDefault="007E0E9E" w:rsidP="007F2B11">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552D7187" w14:textId="4B107BEE" w:rsidR="007F2B11" w:rsidRPr="00A4667D" w:rsidRDefault="007F2B11" w:rsidP="007F2B11">
      <w:pPr>
        <w:pStyle w:val="Standard"/>
        <w:rPr>
          <w:rFonts w:ascii="Arial" w:hAnsi="Arial" w:cs="Arial"/>
        </w:rPr>
      </w:pPr>
      <w:r w:rsidRPr="007E0E9E">
        <w:rPr>
          <w:rFonts w:ascii="Arial" w:hAnsi="Arial" w:cs="Arial"/>
        </w:rPr>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popravila</w:t>
      </w:r>
      <w:r w:rsidRPr="007E0E9E">
        <w:rPr>
          <w:rFonts w:ascii="Arial" w:hAnsi="Arial" w:cs="Arial"/>
        </w:rPr>
        <w:t xml:space="preserve"> opreme</w:t>
      </w:r>
      <w:r w:rsidR="00BB300B" w:rsidRPr="007E0E9E">
        <w:rPr>
          <w:rFonts w:ascii="Arial" w:hAnsi="Arial" w:cs="Arial"/>
        </w:rPr>
        <w:t xml:space="preserve"> (tj. kurativno </w:t>
      </w:r>
      <w:proofErr w:type="spellStart"/>
      <w:r w:rsidR="00BB300B" w:rsidRPr="007E0E9E">
        <w:rPr>
          <w:rFonts w:ascii="Arial" w:hAnsi="Arial" w:cs="Arial"/>
        </w:rPr>
        <w:t>pogarancijsko</w:t>
      </w:r>
      <w:proofErr w:type="spellEnd"/>
      <w:r w:rsidR="00BB300B" w:rsidRPr="007E0E9E">
        <w:rPr>
          <w:rFonts w:ascii="Arial" w:hAnsi="Arial" w:cs="Arial"/>
        </w:rPr>
        <w:t xml:space="preserve"> vzdrževanje)</w:t>
      </w:r>
      <w:r w:rsidR="00136D59" w:rsidRPr="007E0E9E">
        <w:rPr>
          <w:rFonts w:ascii="Arial" w:hAnsi="Arial" w:cs="Arial"/>
        </w:rPr>
        <w:t xml:space="preserve">, vključno z zamenjavo nadomestnih </w:t>
      </w:r>
      <w:r w:rsidR="00136D59" w:rsidRPr="00A4667D">
        <w:rPr>
          <w:rFonts w:ascii="Arial" w:hAnsi="Arial" w:cs="Arial"/>
        </w:rPr>
        <w:t xml:space="preserve">delov, skladno s cenikom, priloženim ponudbi, na podlagi katere je sklenjena ta pogodba, do skupne pogodbene vrednosti </w:t>
      </w:r>
      <w:r w:rsidR="00BB300B" w:rsidRPr="00A4667D">
        <w:rPr>
          <w:rFonts w:ascii="Arial" w:hAnsi="Arial" w:cs="Arial"/>
        </w:rPr>
        <w:t xml:space="preserve">kurativnega </w:t>
      </w:r>
      <w:proofErr w:type="spellStart"/>
      <w:r w:rsidR="00BB300B" w:rsidRPr="00A4667D">
        <w:rPr>
          <w:rFonts w:ascii="Arial" w:hAnsi="Arial" w:cs="Arial"/>
        </w:rPr>
        <w:t>pogarancijskega</w:t>
      </w:r>
      <w:proofErr w:type="spellEnd"/>
      <w:r w:rsidR="00BB300B" w:rsidRPr="00A4667D">
        <w:rPr>
          <w:rFonts w:ascii="Arial" w:hAnsi="Arial" w:cs="Arial"/>
        </w:rPr>
        <w:t xml:space="preserve"> vzdrževanja</w:t>
      </w:r>
      <w:r w:rsidRPr="00A4667D">
        <w:rPr>
          <w:rFonts w:ascii="Arial" w:hAnsi="Arial" w:cs="Arial"/>
        </w:rPr>
        <w:t>.</w:t>
      </w:r>
    </w:p>
    <w:p w14:paraId="143AC5FE" w14:textId="77777777" w:rsidR="007F2B11" w:rsidRPr="00A4667D" w:rsidRDefault="007F2B11" w:rsidP="007F2B11">
      <w:pPr>
        <w:pStyle w:val="Standard"/>
        <w:rPr>
          <w:rFonts w:ascii="Arial" w:hAnsi="Arial" w:cs="Arial"/>
          <w:color w:val="000000" w:themeColor="text1"/>
        </w:rPr>
      </w:pPr>
    </w:p>
    <w:p w14:paraId="10E82A0A" w14:textId="2CA915D7" w:rsidR="00B13F63" w:rsidRPr="00A4667D" w:rsidRDefault="00B13F63" w:rsidP="00B13F63">
      <w:pPr>
        <w:pStyle w:val="Standard"/>
        <w:rPr>
          <w:rFonts w:ascii="Arial" w:eastAsia="Times New Roman" w:hAnsi="Arial" w:cs="Arial"/>
          <w:color w:val="000000" w:themeColor="text1"/>
          <w:kern w:val="0"/>
        </w:rPr>
      </w:pPr>
      <w:r w:rsidRPr="00A4667D">
        <w:rPr>
          <w:rFonts w:ascii="Arial" w:hAnsi="Arial" w:cs="Arial"/>
        </w:rPr>
        <w:t xml:space="preserve">Dobavitelj je dolžan odpraviti napako v najkrajšem možnem času, pri čemer mora pristopiti k odpravi napake v roku 8 ur od prejema obvestila naročnika (odzivni čas), napako pa mora odpraviti v roku 48 ur od pričetka odprave napake (rok za odpravo napake). V primeru potrebe po dobavi nadomestnih delov je rok za odpravo napake 4 dni. </w:t>
      </w:r>
      <w:r w:rsidRPr="00A4667D">
        <w:rPr>
          <w:rFonts w:ascii="Arial" w:eastAsia="Times New Roman" w:hAnsi="Arial" w:cs="Arial"/>
          <w:color w:val="000000" w:themeColor="text1"/>
          <w:kern w:val="0"/>
        </w:rPr>
        <w:t>V primeru, ko odprava napake traja dlje od roka za odpravo napake, mo</w:t>
      </w:r>
      <w:r w:rsidR="0027605F">
        <w:rPr>
          <w:rFonts w:ascii="Arial" w:eastAsia="Times New Roman" w:hAnsi="Arial" w:cs="Arial"/>
          <w:color w:val="000000" w:themeColor="text1"/>
          <w:kern w:val="0"/>
        </w:rPr>
        <w:t>ra dobavitelj naročniku v roku 3 delovnih</w:t>
      </w:r>
      <w:r w:rsidRPr="00A4667D">
        <w:rPr>
          <w:rFonts w:ascii="Arial" w:eastAsia="Times New Roman" w:hAnsi="Arial" w:cs="Arial"/>
          <w:color w:val="000000" w:themeColor="text1"/>
          <w:kern w:val="0"/>
        </w:rPr>
        <w:t xml:space="preserve"> dni od </w:t>
      </w:r>
      <w:r w:rsidR="00B25BAB">
        <w:rPr>
          <w:rFonts w:ascii="Arial" w:eastAsia="Times New Roman" w:hAnsi="Arial" w:cs="Arial"/>
          <w:color w:val="000000" w:themeColor="text1"/>
          <w:kern w:val="0"/>
        </w:rPr>
        <w:t>poteka odzivnega časa</w:t>
      </w:r>
      <w:r w:rsidRPr="00A4667D">
        <w:rPr>
          <w:rFonts w:ascii="Arial" w:eastAsia="Times New Roman" w:hAnsi="Arial" w:cs="Arial"/>
          <w:color w:val="000000" w:themeColor="text1"/>
          <w:kern w:val="0"/>
        </w:rPr>
        <w:t xml:space="preserve"> brezplačno dostaviti in vzpostaviti enakovredno (ali boljšo) nadomestno opremo za čas odprave napake.</w:t>
      </w:r>
    </w:p>
    <w:p w14:paraId="46B794B2" w14:textId="77777777" w:rsidR="007F2B11" w:rsidRPr="00A4667D" w:rsidRDefault="007F2B11" w:rsidP="007F2B11">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A4667D">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A4667D">
        <w:rPr>
          <w:rFonts w:ascii="Arial" w:hAnsi="Arial" w:cs="Arial"/>
          <w:color w:val="000000" w:themeColor="text1"/>
        </w:rPr>
        <w:t xml:space="preserve">Poročilo </w:t>
      </w:r>
      <w:r w:rsidRPr="00A4667D">
        <w:rPr>
          <w:rFonts w:ascii="Arial" w:hAnsi="Arial" w:cs="Arial"/>
        </w:rPr>
        <w:t>o opravljenem servisnem pregledu</w:t>
      </w:r>
      <w:r w:rsidR="007E57F3" w:rsidRPr="00A4667D">
        <w:rPr>
          <w:rFonts w:ascii="Arial" w:hAnsi="Arial" w:cs="Arial"/>
        </w:rPr>
        <w:t xml:space="preserve"> oziroma posegu</w:t>
      </w:r>
      <w:r w:rsidR="00E3259B" w:rsidRPr="00A4667D">
        <w:rPr>
          <w:rFonts w:ascii="Arial" w:hAnsi="Arial" w:cs="Arial"/>
        </w:rPr>
        <w:t xml:space="preserve"> (zunaj garancijskega obdobja)</w:t>
      </w:r>
      <w:r w:rsidRPr="00A4667D">
        <w:rPr>
          <w:rFonts w:ascii="Arial" w:hAnsi="Arial" w:cs="Arial"/>
        </w:rPr>
        <w:t>, potrjeno s strani naročnika, je obvezna priloga k računu dobavitelja.</w:t>
      </w:r>
    </w:p>
    <w:p w14:paraId="53172DE5" w14:textId="77777777" w:rsidR="007F2B11" w:rsidRDefault="007F2B11" w:rsidP="007F2B11">
      <w:pPr>
        <w:pStyle w:val="Standard"/>
        <w:rPr>
          <w:rFonts w:ascii="Arial" w:hAnsi="Arial" w:cs="Arial"/>
        </w:rPr>
      </w:pPr>
    </w:p>
    <w:p w14:paraId="3B487EA3" w14:textId="0823FAE5"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0A4155">
        <w:rPr>
          <w:rFonts w:ascii="Arial" w:hAnsi="Arial" w:cs="Arial"/>
        </w:rPr>
        <w:t>tne dele zagotavljati najmanj 9</w:t>
      </w:r>
      <w:r w:rsidRPr="009C0EE0">
        <w:rPr>
          <w:rFonts w:ascii="Arial" w:hAnsi="Arial" w:cs="Arial"/>
        </w:rPr>
        <w:t xml:space="preserve"> let od </w:t>
      </w:r>
      <w:r w:rsidR="00FF5562">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2AB1089F" w:rsidR="00DE11AB" w:rsidRPr="00724CFA" w:rsidRDefault="00DE11AB" w:rsidP="00DE11AB">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00C10021" w:rsidRPr="00724CFA">
        <w:rPr>
          <w:rFonts w:ascii="Arial" w:hAnsi="Arial" w:cs="Arial"/>
          <w:color w:val="000000" w:themeColor="text1"/>
        </w:rPr>
        <w:t>pogodbi je</w:t>
      </w:r>
      <w:r w:rsidR="00724CFA" w:rsidRPr="00724CFA">
        <w:rPr>
          <w:rFonts w:ascii="Arial" w:hAnsi="Arial" w:cs="Arial"/>
          <w:color w:val="000000" w:themeColor="text1"/>
        </w:rPr>
        <w:t xml:space="preserve"> </w:t>
      </w:r>
      <w:r w:rsidR="00B13F63">
        <w:rPr>
          <w:rFonts w:ascii="Arial" w:hAnsi="Arial" w:cs="Arial"/>
          <w:color w:val="000000" w:themeColor="text1"/>
        </w:rPr>
        <w:t>predstojnica Očesne klinike</w:t>
      </w:r>
      <w:r w:rsidR="00784B7E" w:rsidRPr="00724CFA">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E43E22D" w14:textId="77777777" w:rsidR="00DE11AB" w:rsidRDefault="00DE11AB"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lastRenderedPageBreak/>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4C303C3B" w14:textId="77777777" w:rsidR="00B13F63" w:rsidRDefault="00B13F63" w:rsidP="00B13F63">
      <w:pPr>
        <w:pStyle w:val="Standard"/>
        <w:keepNext/>
        <w:numPr>
          <w:ilvl w:val="1"/>
          <w:numId w:val="71"/>
        </w:numPr>
        <w:ind w:left="284"/>
        <w:jc w:val="center"/>
        <w:textAlignment w:val="auto"/>
        <w:rPr>
          <w:rFonts w:ascii="Arial" w:hAnsi="Arial" w:cs="Arial"/>
          <w:b/>
        </w:rPr>
      </w:pPr>
      <w:r>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24583D1D" w14:textId="77777777" w:rsidR="00EA65E6" w:rsidRDefault="00EA65E6" w:rsidP="00DE11AB">
      <w:pPr>
        <w:autoSpaceDE w:val="0"/>
        <w:adjustRightInd w:val="0"/>
        <w:spacing w:after="0" w:line="276" w:lineRule="auto"/>
        <w:jc w:val="both"/>
        <w:rPr>
          <w:rFonts w:ascii="Arial" w:hAnsi="Arial" w:cs="Arial"/>
        </w:rPr>
      </w:pPr>
    </w:p>
    <w:p w14:paraId="6BF1732D" w14:textId="6C302535" w:rsidR="001B589D" w:rsidRDefault="00DE11AB" w:rsidP="007B7A6D">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348318B9" w14:textId="77777777" w:rsidR="00EA65E6" w:rsidRDefault="00EA65E6"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95A65A2" w14:textId="77777777" w:rsidR="00EA65E6" w:rsidRDefault="00EA65E6" w:rsidP="00DE11AB">
      <w:pPr>
        <w:tabs>
          <w:tab w:val="left" w:pos="4866"/>
        </w:tabs>
        <w:autoSpaceDE w:val="0"/>
        <w:adjustRightInd w:val="0"/>
        <w:spacing w:after="0" w:line="276" w:lineRule="auto"/>
        <w:rPr>
          <w:rFonts w:ascii="Arial" w:hAnsi="Arial" w:cs="Arial"/>
        </w:rPr>
      </w:pPr>
    </w:p>
    <w:p w14:paraId="2D3058AA" w14:textId="0E10654F" w:rsidR="001B589D" w:rsidRPr="007B7A6D" w:rsidRDefault="007B7A6D" w:rsidP="007B7A6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682D3515" w14:textId="77777777" w:rsidR="00EA65E6" w:rsidRDefault="00EA65E6" w:rsidP="007B7A6D">
      <w:pPr>
        <w:autoSpaceDE w:val="0"/>
        <w:adjustRightInd w:val="0"/>
        <w:spacing w:after="0" w:line="276" w:lineRule="auto"/>
        <w:rPr>
          <w:rFonts w:ascii="Arial" w:hAnsi="Arial" w:cs="Arial"/>
        </w:rPr>
      </w:pPr>
    </w:p>
    <w:p w14:paraId="70F833DC" w14:textId="1623D375" w:rsidR="00F47A46" w:rsidRDefault="00F47A46" w:rsidP="007B7A6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7B7A6D">
        <w:rPr>
          <w:rFonts w:ascii="Arial" w:hAnsi="Arial" w:cs="Arial"/>
        </w:rPr>
        <w:t>_______________________________</w:t>
      </w:r>
    </w:p>
    <w:p w14:paraId="7773E17A" w14:textId="77777777" w:rsidR="007B7A6D" w:rsidRPr="00894B76" w:rsidRDefault="007B7A6D" w:rsidP="007B7A6D">
      <w:pPr>
        <w:autoSpaceDE w:val="0"/>
        <w:adjustRightInd w:val="0"/>
        <w:spacing w:after="0" w:line="276" w:lineRule="auto"/>
        <w:rPr>
          <w:rFonts w:ascii="Arial" w:hAnsi="Arial" w:cs="Arial"/>
        </w:rPr>
      </w:pPr>
    </w:p>
    <w:p w14:paraId="3F8A890A" w14:textId="339E0B71" w:rsidR="00F47A46" w:rsidRDefault="00F47A46" w:rsidP="007B7A6D">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68149493"/>
      <w:r>
        <w:rPr>
          <w:rFonts w:ascii="Arial" w:hAnsi="Arial" w:cs="Arial"/>
          <w:sz w:val="26"/>
          <w:szCs w:val="26"/>
          <w:u w:val="none"/>
        </w:rPr>
        <w:lastRenderedPageBreak/>
        <w:t>TEHNIČNE SPECIFIKACIJE</w:t>
      </w:r>
      <w:bookmarkEnd w:id="66"/>
    </w:p>
    <w:p w14:paraId="3570FE2B" w14:textId="77777777" w:rsidR="00E82060" w:rsidRDefault="00E82060" w:rsidP="009767B7">
      <w:pPr>
        <w:tabs>
          <w:tab w:val="left" w:pos="4866"/>
        </w:tabs>
        <w:autoSpaceDE w:val="0"/>
        <w:adjustRightInd w:val="0"/>
        <w:spacing w:after="0" w:line="276" w:lineRule="auto"/>
        <w:ind w:left="6"/>
        <w:rPr>
          <w:rFonts w:ascii="Arial" w:hAnsi="Arial" w:cs="Arial"/>
        </w:rPr>
      </w:pPr>
    </w:p>
    <w:p w14:paraId="2677983E" w14:textId="77777777" w:rsidR="0041475C" w:rsidRDefault="0041475C" w:rsidP="009767B7">
      <w:pPr>
        <w:tabs>
          <w:tab w:val="left" w:pos="4866"/>
        </w:tabs>
        <w:autoSpaceDE w:val="0"/>
        <w:adjustRightInd w:val="0"/>
        <w:spacing w:after="0" w:line="276" w:lineRule="auto"/>
        <w:ind w:left="6"/>
        <w:rPr>
          <w:rFonts w:ascii="Arial" w:hAnsi="Arial" w:cs="Arial"/>
        </w:rPr>
      </w:pPr>
    </w:p>
    <w:p w14:paraId="2FC9B629" w14:textId="03F60157" w:rsidR="0041475C" w:rsidRDefault="0041475C" w:rsidP="009767B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9767B7">
      <w:pPr>
        <w:pStyle w:val="Standard"/>
        <w:rPr>
          <w:rFonts w:ascii="Arial" w:hAnsi="Arial" w:cs="Arial"/>
        </w:rPr>
      </w:pPr>
    </w:p>
    <w:p w14:paraId="7D39C8C2" w14:textId="77777777" w:rsidR="00A24127" w:rsidRDefault="00A24127" w:rsidP="009767B7">
      <w:pPr>
        <w:pStyle w:val="Standard"/>
        <w:rPr>
          <w:rFonts w:ascii="Arial" w:hAnsi="Arial" w:cs="Arial"/>
        </w:rPr>
      </w:pPr>
    </w:p>
    <w:p w14:paraId="4C815870" w14:textId="1F2907D8" w:rsidR="007B2E59" w:rsidRDefault="007B2E59" w:rsidP="009767B7">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0A4155">
        <w:rPr>
          <w:rFonts w:ascii="Arial" w:hAnsi="Arial" w:cs="Arial"/>
          <w:color w:val="000000" w:themeColor="text1"/>
          <w:kern w:val="0"/>
        </w:rPr>
        <w:t>Oftal</w:t>
      </w:r>
      <w:r w:rsidR="00A24127">
        <w:rPr>
          <w:rFonts w:ascii="Arial" w:hAnsi="Arial" w:cs="Arial"/>
          <w:color w:val="000000" w:themeColor="text1"/>
          <w:kern w:val="0"/>
        </w:rPr>
        <w:t>m</w:t>
      </w:r>
      <w:r w:rsidR="000A4155">
        <w:rPr>
          <w:rFonts w:ascii="Arial" w:hAnsi="Arial" w:cs="Arial"/>
          <w:color w:val="000000" w:themeColor="text1"/>
          <w:kern w:val="0"/>
        </w:rPr>
        <w:t>ološki operativni mikroskop</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Pr="0027605F" w:rsidRDefault="005E71EB" w:rsidP="0027605F">
      <w:pPr>
        <w:tabs>
          <w:tab w:val="left" w:pos="4866"/>
        </w:tabs>
        <w:autoSpaceDE w:val="0"/>
        <w:adjustRightInd w:val="0"/>
        <w:spacing w:after="0" w:line="276" w:lineRule="auto"/>
        <w:jc w:val="both"/>
        <w:rPr>
          <w:rFonts w:ascii="Arial" w:hAnsi="Arial" w:cs="Arial"/>
          <w:color w:val="000000" w:themeColor="text1"/>
        </w:rPr>
      </w:pPr>
    </w:p>
    <w:p w14:paraId="4407EFB9" w14:textId="77777777" w:rsidR="0027605F" w:rsidRPr="0027605F" w:rsidRDefault="0027605F" w:rsidP="00B65203">
      <w:pPr>
        <w:pStyle w:val="Odstavekseznama"/>
        <w:numPr>
          <w:ilvl w:val="0"/>
          <w:numId w:val="90"/>
        </w:numPr>
        <w:autoSpaceDN/>
        <w:ind w:left="714" w:hanging="357"/>
        <w:contextualSpacing/>
        <w:textAlignment w:val="auto"/>
        <w:rPr>
          <w:rFonts w:ascii="Arial" w:hAnsi="Arial" w:cs="Arial"/>
          <w:b/>
          <w:bCs/>
        </w:rPr>
      </w:pPr>
      <w:r w:rsidRPr="0027605F">
        <w:rPr>
          <w:rFonts w:ascii="Arial" w:hAnsi="Arial" w:cs="Arial"/>
        </w:rPr>
        <w:t xml:space="preserve">Oftalmološki operativni mikroskop z možnostjo izvajanja operacij sprednjega in zadnjega očesnega segmenta </w:t>
      </w:r>
    </w:p>
    <w:p w14:paraId="7F847687" w14:textId="77777777"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Vgrajen SD-OCT v okularjih za sprednji in zadnji očesni segment</w:t>
      </w:r>
    </w:p>
    <w:p w14:paraId="17C40F95" w14:textId="07118358"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EA65E6">
        <w:rPr>
          <w:rFonts w:ascii="Arial" w:hAnsi="Arial" w:cs="Arial"/>
        </w:rPr>
        <w:t>Možnost čim večjega nagiba glave mikroskopa</w:t>
      </w:r>
      <w:r w:rsidR="00EA65E6" w:rsidRPr="00EA65E6">
        <w:rPr>
          <w:rFonts w:ascii="Arial" w:hAnsi="Arial" w:cs="Arial"/>
        </w:rPr>
        <w:t xml:space="preserve"> (najmanj 0-45 stopinj)</w:t>
      </w:r>
      <w:r w:rsidRPr="00EA65E6">
        <w:rPr>
          <w:rFonts w:ascii="Arial" w:hAnsi="Arial" w:cs="Arial"/>
        </w:rPr>
        <w:t xml:space="preserve"> za zmanjšanje</w:t>
      </w:r>
      <w:r w:rsidRPr="0027605F">
        <w:rPr>
          <w:rFonts w:ascii="Arial" w:hAnsi="Arial" w:cs="Arial"/>
        </w:rPr>
        <w:t xml:space="preserve"> </w:t>
      </w:r>
      <w:proofErr w:type="spellStart"/>
      <w:r w:rsidRPr="0027605F">
        <w:rPr>
          <w:rFonts w:ascii="Arial" w:hAnsi="Arial" w:cs="Arial"/>
        </w:rPr>
        <w:t>fototoksične</w:t>
      </w:r>
      <w:proofErr w:type="spellEnd"/>
      <w:r w:rsidRPr="0027605F">
        <w:rPr>
          <w:rFonts w:ascii="Arial" w:hAnsi="Arial" w:cs="Arial"/>
        </w:rPr>
        <w:t xml:space="preserve"> okvare mrežnice in možnost </w:t>
      </w:r>
      <w:proofErr w:type="spellStart"/>
      <w:r w:rsidRPr="0027605F">
        <w:rPr>
          <w:rFonts w:ascii="Arial" w:hAnsi="Arial" w:cs="Arial"/>
        </w:rPr>
        <w:t>oprativnih</w:t>
      </w:r>
      <w:proofErr w:type="spellEnd"/>
      <w:r w:rsidRPr="0027605F">
        <w:rPr>
          <w:rFonts w:ascii="Arial" w:hAnsi="Arial" w:cs="Arial"/>
        </w:rPr>
        <w:t xml:space="preserve"> posegov na zakotju</w:t>
      </w:r>
    </w:p>
    <w:p w14:paraId="5796883E" w14:textId="77777777" w:rsidR="0027605F" w:rsidRPr="00EA65E6"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 xml:space="preserve">Sistem brezkontaktnega opazovanja in operiranja na očesnega ozadja s širokokotno </w:t>
      </w:r>
      <w:r w:rsidRPr="00EA65E6">
        <w:rPr>
          <w:rFonts w:ascii="Arial" w:hAnsi="Arial" w:cs="Arial"/>
        </w:rPr>
        <w:t xml:space="preserve">in </w:t>
      </w:r>
      <w:proofErr w:type="spellStart"/>
      <w:r w:rsidRPr="00EA65E6">
        <w:rPr>
          <w:rFonts w:ascii="Arial" w:hAnsi="Arial" w:cs="Arial"/>
        </w:rPr>
        <w:t>ozkokotno</w:t>
      </w:r>
      <w:proofErr w:type="spellEnd"/>
      <w:r w:rsidRPr="00EA65E6">
        <w:rPr>
          <w:rFonts w:ascii="Arial" w:hAnsi="Arial" w:cs="Arial"/>
        </w:rPr>
        <w:t xml:space="preserve"> lečo, ki je čimbolj avtomatiziran in za kirurga ergonomsko uporaben</w:t>
      </w:r>
    </w:p>
    <w:p w14:paraId="44F58671" w14:textId="77777777"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Stranski okular za asistenta</w:t>
      </w:r>
    </w:p>
    <w:p w14:paraId="1A3387AD" w14:textId="77777777"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Zaslon za spremljanje operacije s prikazom operativnih parametrov ter sistem z možnostjo snemanja in shranjevanja posnetkov operacij</w:t>
      </w:r>
    </w:p>
    <w:p w14:paraId="45E8BD88" w14:textId="77777777"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 xml:space="preserve">Zaradi čiščenja in varnejšega ter lažjega premikanja naj bodo </w:t>
      </w:r>
      <w:r w:rsidRPr="00EA65E6">
        <w:rPr>
          <w:rFonts w:ascii="Arial" w:hAnsi="Arial" w:cs="Arial"/>
        </w:rPr>
        <w:t>kabli čimbolj</w:t>
      </w:r>
      <w:r w:rsidRPr="0027605F">
        <w:rPr>
          <w:rFonts w:ascii="Arial" w:hAnsi="Arial" w:cs="Arial"/>
        </w:rPr>
        <w:t xml:space="preserve"> pospravljeni v ohišje</w:t>
      </w:r>
    </w:p>
    <w:p w14:paraId="0CBBE167" w14:textId="77777777"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LED osvetlitev v primernem območju z zaščito mrežnice, filtri za delo z laserji</w:t>
      </w:r>
    </w:p>
    <w:p w14:paraId="1EC2DB7A" w14:textId="77777777"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 xml:space="preserve">Možnost motoriziranega nastavljanja rdečega odseva z možnostjo upravljanje preko pedala in preko mikroskopa </w:t>
      </w:r>
    </w:p>
    <w:p w14:paraId="346A8D7F" w14:textId="7CF365B1" w:rsidR="0027605F" w:rsidRPr="00EA65E6" w:rsidRDefault="0027605F" w:rsidP="00B65203">
      <w:pPr>
        <w:pStyle w:val="Odstavekseznama"/>
        <w:numPr>
          <w:ilvl w:val="0"/>
          <w:numId w:val="89"/>
        </w:numPr>
        <w:autoSpaceDN/>
        <w:ind w:left="714" w:hanging="357"/>
        <w:contextualSpacing/>
        <w:textAlignment w:val="auto"/>
        <w:rPr>
          <w:rFonts w:ascii="Arial" w:hAnsi="Arial" w:cs="Arial"/>
        </w:rPr>
      </w:pPr>
      <w:r w:rsidRPr="00EA65E6">
        <w:rPr>
          <w:rFonts w:ascii="Arial" w:hAnsi="Arial" w:cs="Arial"/>
        </w:rPr>
        <w:t>Čim večje fokusno območje</w:t>
      </w:r>
      <w:r w:rsidR="00EA65E6" w:rsidRPr="00EA65E6">
        <w:rPr>
          <w:rFonts w:ascii="Arial" w:hAnsi="Arial" w:cs="Arial"/>
        </w:rPr>
        <w:t xml:space="preserve"> (najmanj 70 mm)</w:t>
      </w:r>
    </w:p>
    <w:p w14:paraId="76C3011F" w14:textId="77777777"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 xml:space="preserve">Integriran </w:t>
      </w:r>
      <w:proofErr w:type="spellStart"/>
      <w:r w:rsidRPr="0027605F">
        <w:rPr>
          <w:rFonts w:ascii="Arial" w:hAnsi="Arial" w:cs="Arial"/>
        </w:rPr>
        <w:t>keratoskop</w:t>
      </w:r>
      <w:proofErr w:type="spellEnd"/>
    </w:p>
    <w:p w14:paraId="320F071C" w14:textId="059098F7" w:rsidR="0027605F" w:rsidRPr="0027605F" w:rsidRDefault="0027605F" w:rsidP="00B65203">
      <w:pPr>
        <w:pStyle w:val="Odstavekseznama"/>
        <w:numPr>
          <w:ilvl w:val="0"/>
          <w:numId w:val="89"/>
        </w:numPr>
        <w:autoSpaceDN/>
        <w:ind w:left="714" w:hanging="357"/>
        <w:contextualSpacing/>
        <w:textAlignment w:val="auto"/>
        <w:rPr>
          <w:rFonts w:ascii="Arial" w:hAnsi="Arial" w:cs="Arial"/>
        </w:rPr>
      </w:pPr>
      <w:r w:rsidRPr="0027605F">
        <w:rPr>
          <w:rFonts w:ascii="Arial" w:hAnsi="Arial" w:cs="Arial"/>
        </w:rPr>
        <w:t xml:space="preserve">Možnost povezovanja z obstoječo bazo podatkov na obstoječi programski opremi </w:t>
      </w:r>
      <w:proofErr w:type="spellStart"/>
      <w:r w:rsidRPr="0027605F">
        <w:rPr>
          <w:rFonts w:ascii="Arial" w:hAnsi="Arial" w:cs="Arial"/>
        </w:rPr>
        <w:t>mrežja</w:t>
      </w:r>
      <w:proofErr w:type="spellEnd"/>
      <w:r w:rsidRPr="0027605F">
        <w:rPr>
          <w:rFonts w:ascii="Arial" w:hAnsi="Arial" w:cs="Arial"/>
        </w:rPr>
        <w:t>.</w:t>
      </w:r>
    </w:p>
    <w:p w14:paraId="316F5052" w14:textId="77777777" w:rsidR="009767B7" w:rsidRPr="0027605F" w:rsidRDefault="009767B7" w:rsidP="0027605F">
      <w:pPr>
        <w:spacing w:after="0" w:line="276" w:lineRule="auto"/>
        <w:jc w:val="both"/>
        <w:rPr>
          <w:rFonts w:ascii="Arial" w:hAnsi="Arial" w:cs="Arial"/>
          <w:b/>
          <w:bCs/>
          <w:color w:val="000000" w:themeColor="text1"/>
        </w:rPr>
      </w:pPr>
    </w:p>
    <w:p w14:paraId="31A586C0" w14:textId="2719E245" w:rsidR="00F73E3C" w:rsidRPr="00331093" w:rsidRDefault="00F73E3C"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r w:rsidRPr="005E680D">
        <w:rPr>
          <w:rFonts w:ascii="Arial" w:hAnsi="Arial" w:cs="Arial"/>
          <w:color w:val="000000" w:themeColor="text1"/>
        </w:rPr>
        <w:t>Zaželeno je, da ponudnik priloži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03EFEE09" w14:textId="77777777" w:rsidR="005E71EB" w:rsidRDefault="005E71EB" w:rsidP="009767B7">
      <w:pPr>
        <w:pStyle w:val="Standard"/>
        <w:widowControl w:val="0"/>
        <w:rPr>
          <w:rFonts w:ascii="Arial" w:hAnsi="Arial" w:cs="Arial"/>
          <w:color w:val="000000" w:themeColor="text1"/>
        </w:rPr>
      </w:pPr>
    </w:p>
    <w:p w14:paraId="3167FBF6" w14:textId="77777777" w:rsidR="00A24127" w:rsidRDefault="00A24127" w:rsidP="009767B7">
      <w:pPr>
        <w:pStyle w:val="Standard"/>
        <w:widowControl w:val="0"/>
        <w:rPr>
          <w:rFonts w:ascii="Arial" w:hAnsi="Arial" w:cs="Arial"/>
          <w:color w:val="000000" w:themeColor="text1"/>
        </w:rPr>
      </w:pPr>
    </w:p>
    <w:p w14:paraId="34C19B5B" w14:textId="77777777" w:rsidR="00D40EA6" w:rsidRDefault="00D40EA6" w:rsidP="009767B7">
      <w:pPr>
        <w:pStyle w:val="Standard"/>
        <w:widowControl w:val="0"/>
        <w:rPr>
          <w:rFonts w:ascii="Arial" w:hAnsi="Arial" w:cs="Arial"/>
          <w:color w:val="000000" w:themeColor="text1"/>
        </w:rPr>
      </w:pPr>
    </w:p>
    <w:p w14:paraId="0271B892" w14:textId="77777777" w:rsidR="00D40EA6" w:rsidRDefault="00D40EA6" w:rsidP="009767B7">
      <w:pPr>
        <w:pStyle w:val="Standard"/>
        <w:widowControl w:val="0"/>
        <w:rPr>
          <w:rFonts w:ascii="Arial" w:hAnsi="Arial" w:cs="Arial"/>
          <w:color w:val="000000" w:themeColor="text1"/>
        </w:rPr>
      </w:pPr>
    </w:p>
    <w:p w14:paraId="5FC26997" w14:textId="77777777" w:rsidR="00D40EA6" w:rsidRDefault="00D40EA6" w:rsidP="009767B7">
      <w:pPr>
        <w:pStyle w:val="Standard"/>
        <w:widowControl w:val="0"/>
        <w:rPr>
          <w:rFonts w:ascii="Arial" w:hAnsi="Arial" w:cs="Arial"/>
          <w:color w:val="000000" w:themeColor="text1"/>
        </w:rPr>
      </w:pPr>
    </w:p>
    <w:p w14:paraId="6E599D23" w14:textId="6A46EFA7" w:rsidR="001B2DFD" w:rsidRDefault="001B2DFD" w:rsidP="009767B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9767B7">
      <w:pPr>
        <w:pStyle w:val="Standard"/>
        <w:rPr>
          <w:rFonts w:ascii="Arial" w:eastAsia="Times New Roman" w:hAnsi="Arial" w:cs="Arial"/>
          <w:i/>
          <w:lang w:eastAsia="sl-SI"/>
        </w:rPr>
      </w:pPr>
    </w:p>
    <w:p w14:paraId="68C64579" w14:textId="77777777" w:rsidR="00A24127" w:rsidRDefault="00A24127" w:rsidP="009767B7">
      <w:pPr>
        <w:pStyle w:val="Standard"/>
        <w:rPr>
          <w:rFonts w:ascii="Arial" w:eastAsia="Times New Roman" w:hAnsi="Arial" w:cs="Arial"/>
          <w:i/>
          <w:lang w:eastAsia="sl-SI"/>
        </w:rPr>
      </w:pPr>
    </w:p>
    <w:p w14:paraId="1964218E" w14:textId="77777777" w:rsidR="00A24127" w:rsidRDefault="00A24127" w:rsidP="009767B7">
      <w:pPr>
        <w:pStyle w:val="Standard"/>
        <w:rPr>
          <w:rFonts w:ascii="Arial" w:eastAsia="Times New Roman" w:hAnsi="Arial" w:cs="Arial"/>
          <w:i/>
          <w:lang w:eastAsia="sl-SI"/>
        </w:rPr>
      </w:pPr>
    </w:p>
    <w:p w14:paraId="31130B2C" w14:textId="1D4519D9" w:rsidR="0041475C" w:rsidRPr="007B2E59" w:rsidRDefault="001B2DFD" w:rsidP="009767B7">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1FD74" w14:textId="77777777" w:rsidR="00A543ED" w:rsidRDefault="00A543ED">
      <w:pPr>
        <w:spacing w:after="0" w:line="240" w:lineRule="auto"/>
      </w:pPr>
      <w:r>
        <w:separator/>
      </w:r>
    </w:p>
  </w:endnote>
  <w:endnote w:type="continuationSeparator" w:id="0">
    <w:p w14:paraId="16D2F908" w14:textId="77777777" w:rsidR="00A543ED" w:rsidRDefault="00A5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A1215" w14:textId="0376D451" w:rsidR="00BA726C" w:rsidRPr="00EA65E6" w:rsidRDefault="00BA726C">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00BBE10D" wp14:editId="0C9140DE">
          <wp:simplePos x="0" y="0"/>
          <wp:positionH relativeFrom="margin">
            <wp:posOffset>52705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sdt>
      <w:sdtPr>
        <w:id w:val="573639829"/>
        <w:docPartObj>
          <w:docPartGallery w:val="Page Numbers (Bottom of Page)"/>
          <w:docPartUnique/>
        </w:docPartObj>
      </w:sdtPr>
      <w:sdtEndPr>
        <w:rPr>
          <w:rFonts w:ascii="Arial" w:hAnsi="Arial" w:cs="Arial"/>
        </w:rPr>
      </w:sdtEndPr>
      <w:sdtContent>
        <w:r w:rsidRPr="00EA65E6">
          <w:rPr>
            <w:rFonts w:ascii="Arial" w:hAnsi="Arial" w:cs="Arial"/>
          </w:rPr>
          <w:fldChar w:fldCharType="begin"/>
        </w:r>
        <w:r w:rsidRPr="00EA65E6">
          <w:rPr>
            <w:rFonts w:ascii="Arial" w:hAnsi="Arial" w:cs="Arial"/>
          </w:rPr>
          <w:instrText>PAGE   \* MERGEFORMAT</w:instrText>
        </w:r>
        <w:r w:rsidRPr="00EA65E6">
          <w:rPr>
            <w:rFonts w:ascii="Arial" w:hAnsi="Arial" w:cs="Arial"/>
          </w:rPr>
          <w:fldChar w:fldCharType="separate"/>
        </w:r>
        <w:r w:rsidR="00F743A8">
          <w:rPr>
            <w:rFonts w:ascii="Arial" w:hAnsi="Arial" w:cs="Arial"/>
            <w:noProof/>
          </w:rPr>
          <w:t>4</w:t>
        </w:r>
        <w:r w:rsidRPr="00EA65E6">
          <w:rPr>
            <w:rFonts w:ascii="Arial" w:hAnsi="Arial" w:cs="Arial"/>
          </w:rPr>
          <w:fldChar w:fldCharType="end"/>
        </w:r>
      </w:sdtContent>
    </w:sdt>
  </w:p>
  <w:p w14:paraId="06D5079B" w14:textId="7802EBF8" w:rsidR="00BA726C" w:rsidRPr="00EA65E6" w:rsidRDefault="00BA726C" w:rsidP="00EA65E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0B4D5" w14:textId="77777777" w:rsidR="00A543ED" w:rsidRDefault="00A543ED">
      <w:pPr>
        <w:spacing w:after="0" w:line="240" w:lineRule="auto"/>
      </w:pPr>
      <w:r>
        <w:rPr>
          <w:color w:val="000000"/>
        </w:rPr>
        <w:separator/>
      </w:r>
    </w:p>
  </w:footnote>
  <w:footnote w:type="continuationSeparator" w:id="0">
    <w:p w14:paraId="58CF4BA4" w14:textId="77777777" w:rsidR="00A543ED" w:rsidRDefault="00A543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5"/>
  </w:num>
  <w:num w:numId="2">
    <w:abstractNumId w:val="36"/>
  </w:num>
  <w:num w:numId="3">
    <w:abstractNumId w:val="49"/>
  </w:num>
  <w:num w:numId="4">
    <w:abstractNumId w:val="64"/>
  </w:num>
  <w:num w:numId="5">
    <w:abstractNumId w:val="25"/>
  </w:num>
  <w:num w:numId="6">
    <w:abstractNumId w:val="48"/>
  </w:num>
  <w:num w:numId="7">
    <w:abstractNumId w:val="73"/>
  </w:num>
  <w:num w:numId="8">
    <w:abstractNumId w:val="41"/>
  </w:num>
  <w:num w:numId="9">
    <w:abstractNumId w:val="45"/>
  </w:num>
  <w:num w:numId="10">
    <w:abstractNumId w:val="62"/>
  </w:num>
  <w:num w:numId="11">
    <w:abstractNumId w:val="83"/>
  </w:num>
  <w:num w:numId="12">
    <w:abstractNumId w:val="46"/>
  </w:num>
  <w:num w:numId="13">
    <w:abstractNumId w:val="20"/>
  </w:num>
  <w:num w:numId="14">
    <w:abstractNumId w:val="81"/>
  </w:num>
  <w:num w:numId="15">
    <w:abstractNumId w:val="79"/>
  </w:num>
  <w:num w:numId="16">
    <w:abstractNumId w:val="78"/>
  </w:num>
  <w:num w:numId="17">
    <w:abstractNumId w:val="50"/>
  </w:num>
  <w:num w:numId="18">
    <w:abstractNumId w:val="17"/>
  </w:num>
  <w:num w:numId="19">
    <w:abstractNumId w:val="54"/>
  </w:num>
  <w:num w:numId="20">
    <w:abstractNumId w:val="51"/>
  </w:num>
  <w:num w:numId="21">
    <w:abstractNumId w:val="42"/>
  </w:num>
  <w:num w:numId="22">
    <w:abstractNumId w:val="47"/>
  </w:num>
  <w:num w:numId="23">
    <w:abstractNumId w:val="0"/>
  </w:num>
  <w:num w:numId="24">
    <w:abstractNumId w:val="61"/>
  </w:num>
  <w:num w:numId="25">
    <w:abstractNumId w:val="29"/>
  </w:num>
  <w:num w:numId="26">
    <w:abstractNumId w:val="6"/>
  </w:num>
  <w:num w:numId="27">
    <w:abstractNumId w:val="3"/>
  </w:num>
  <w:num w:numId="28">
    <w:abstractNumId w:val="33"/>
  </w:num>
  <w:num w:numId="29">
    <w:abstractNumId w:val="30"/>
  </w:num>
  <w:num w:numId="30">
    <w:abstractNumId w:val="55"/>
  </w:num>
  <w:num w:numId="31">
    <w:abstractNumId w:val="12"/>
  </w:num>
  <w:num w:numId="32">
    <w:abstractNumId w:val="23"/>
  </w:num>
  <w:num w:numId="33">
    <w:abstractNumId w:val="80"/>
  </w:num>
  <w:num w:numId="34">
    <w:abstractNumId w:val="56"/>
  </w:num>
  <w:num w:numId="35">
    <w:abstractNumId w:val="52"/>
  </w:num>
  <w:num w:numId="36">
    <w:abstractNumId w:val="82"/>
  </w:num>
  <w:num w:numId="37">
    <w:abstractNumId w:val="19"/>
  </w:num>
  <w:num w:numId="38">
    <w:abstractNumId w:val="24"/>
  </w:num>
  <w:num w:numId="39">
    <w:abstractNumId w:val="74"/>
  </w:num>
  <w:num w:numId="40">
    <w:abstractNumId w:val="65"/>
  </w:num>
  <w:num w:numId="41">
    <w:abstractNumId w:val="63"/>
  </w:num>
  <w:num w:numId="42">
    <w:abstractNumId w:val="40"/>
  </w:num>
  <w:num w:numId="43">
    <w:abstractNumId w:val="58"/>
  </w:num>
  <w:num w:numId="44">
    <w:abstractNumId w:val="1"/>
  </w:num>
  <w:num w:numId="45">
    <w:abstractNumId w:val="39"/>
  </w:num>
  <w:num w:numId="46">
    <w:abstractNumId w:val="76"/>
  </w:num>
  <w:num w:numId="47">
    <w:abstractNumId w:val="14"/>
  </w:num>
  <w:num w:numId="48">
    <w:abstractNumId w:val="15"/>
    <w:lvlOverride w:ilvl="0">
      <w:startOverride w:val="1"/>
    </w:lvlOverride>
  </w:num>
  <w:num w:numId="49">
    <w:abstractNumId w:val="36"/>
    <w:lvlOverride w:ilvl="0">
      <w:startOverride w:val="1"/>
    </w:lvlOverride>
  </w:num>
  <w:num w:numId="50">
    <w:abstractNumId w:val="22"/>
    <w:lvlOverride w:ilvl="0">
      <w:startOverride w:val="1"/>
    </w:lvlOverride>
  </w:num>
  <w:num w:numId="51">
    <w:abstractNumId w:val="20"/>
    <w:lvlOverride w:ilvl="0">
      <w:startOverride w:val="1"/>
    </w:lvlOverride>
  </w:num>
  <w:num w:numId="52">
    <w:abstractNumId w:val="25"/>
    <w:lvlOverride w:ilvl="0">
      <w:startOverride w:val="1"/>
    </w:lvlOverride>
  </w:num>
  <w:num w:numId="53">
    <w:abstractNumId w:val="7"/>
  </w:num>
  <w:num w:numId="54">
    <w:abstractNumId w:val="22"/>
  </w:num>
  <w:num w:numId="55">
    <w:abstractNumId w:val="37"/>
  </w:num>
  <w:num w:numId="56">
    <w:abstractNumId w:val="9"/>
  </w:num>
  <w:num w:numId="57">
    <w:abstractNumId w:val="21"/>
  </w:num>
  <w:num w:numId="58">
    <w:abstractNumId w:val="57"/>
  </w:num>
  <w:num w:numId="59">
    <w:abstractNumId w:val="59"/>
  </w:num>
  <w:num w:numId="60">
    <w:abstractNumId w:val="8"/>
  </w:num>
  <w:num w:numId="61">
    <w:abstractNumId w:val="11"/>
  </w:num>
  <w:num w:numId="62">
    <w:abstractNumId w:val="16"/>
  </w:num>
  <w:num w:numId="63">
    <w:abstractNumId w:val="18"/>
    <w:lvlOverride w:ilvl="0">
      <w:startOverride w:val="1"/>
    </w:lvlOverride>
    <w:lvlOverride w:ilvl="1"/>
    <w:lvlOverride w:ilvl="2"/>
    <w:lvlOverride w:ilvl="3"/>
    <w:lvlOverride w:ilvl="4"/>
    <w:lvlOverride w:ilvl="5"/>
    <w:lvlOverride w:ilvl="6"/>
    <w:lvlOverride w:ilvl="7"/>
    <w:lvlOverride w:ilvl="8"/>
  </w:num>
  <w:num w:numId="64">
    <w:abstractNumId w:val="32"/>
  </w:num>
  <w:num w:numId="65">
    <w:abstractNumId w:val="70"/>
  </w:num>
  <w:num w:numId="66">
    <w:abstractNumId w:val="2"/>
  </w:num>
  <w:num w:numId="67">
    <w:abstractNumId w:val="68"/>
  </w:num>
  <w:num w:numId="68">
    <w:abstractNumId w:val="53"/>
  </w:num>
  <w:num w:numId="69">
    <w:abstractNumId w:val="72"/>
  </w:num>
  <w:num w:numId="70">
    <w:abstractNumId w:val="28"/>
    <w:lvlOverride w:ilvl="0">
      <w:startOverride w:val="1"/>
    </w:lvlOverride>
    <w:lvlOverride w:ilvl="1"/>
    <w:lvlOverride w:ilvl="2"/>
    <w:lvlOverride w:ilvl="3"/>
    <w:lvlOverride w:ilvl="4"/>
    <w:lvlOverride w:ilvl="5"/>
    <w:lvlOverride w:ilvl="6"/>
    <w:lvlOverride w:ilvl="7"/>
    <w:lvlOverride w:ilvl="8"/>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1"/>
  </w:num>
  <w:num w:numId="74">
    <w:abstractNumId w:val="44"/>
  </w:num>
  <w:num w:numId="75">
    <w:abstractNumId w:val="66"/>
  </w:num>
  <w:num w:numId="76">
    <w:abstractNumId w:val="38"/>
  </w:num>
  <w:num w:numId="77">
    <w:abstractNumId w:val="34"/>
  </w:num>
  <w:num w:numId="78">
    <w:abstractNumId w:val="69"/>
  </w:num>
  <w:num w:numId="79">
    <w:abstractNumId w:val="77"/>
  </w:num>
  <w:num w:numId="80">
    <w:abstractNumId w:val="60"/>
  </w:num>
  <w:num w:numId="81">
    <w:abstractNumId w:val="27"/>
  </w:num>
  <w:num w:numId="82">
    <w:abstractNumId w:val="35"/>
  </w:num>
  <w:num w:numId="83">
    <w:abstractNumId w:val="4"/>
  </w:num>
  <w:num w:numId="84">
    <w:abstractNumId w:val="5"/>
  </w:num>
  <w:num w:numId="85">
    <w:abstractNumId w:val="13"/>
  </w:num>
  <w:num w:numId="86">
    <w:abstractNumId w:val="75"/>
  </w:num>
  <w:num w:numId="87">
    <w:abstractNumId w:val="26"/>
  </w:num>
  <w:num w:numId="88">
    <w:abstractNumId w:val="67"/>
  </w:num>
  <w:num w:numId="89">
    <w:abstractNumId w:val="43"/>
  </w:num>
  <w:num w:numId="90">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090"/>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4155"/>
    <w:rsid w:val="000A6EB9"/>
    <w:rsid w:val="000A758B"/>
    <w:rsid w:val="000B1C69"/>
    <w:rsid w:val="000B2280"/>
    <w:rsid w:val="000B22F1"/>
    <w:rsid w:val="000B267D"/>
    <w:rsid w:val="000B5ED0"/>
    <w:rsid w:val="000C039B"/>
    <w:rsid w:val="000C057E"/>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3678"/>
    <w:rsid w:val="001C568D"/>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4DFA"/>
    <w:rsid w:val="0020534D"/>
    <w:rsid w:val="002076C1"/>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05F"/>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4CC4"/>
    <w:rsid w:val="002C501B"/>
    <w:rsid w:val="002C54A7"/>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91C"/>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4BD"/>
    <w:rsid w:val="003A4AAD"/>
    <w:rsid w:val="003A4E00"/>
    <w:rsid w:val="003A531F"/>
    <w:rsid w:val="003A5898"/>
    <w:rsid w:val="003A60D6"/>
    <w:rsid w:val="003A6C8D"/>
    <w:rsid w:val="003B3869"/>
    <w:rsid w:val="003B5C8C"/>
    <w:rsid w:val="003B6BE1"/>
    <w:rsid w:val="003B6F21"/>
    <w:rsid w:val="003C0CE4"/>
    <w:rsid w:val="003C1D6C"/>
    <w:rsid w:val="003C475D"/>
    <w:rsid w:val="003C4F25"/>
    <w:rsid w:val="003C586A"/>
    <w:rsid w:val="003D3A3D"/>
    <w:rsid w:val="003D6FF7"/>
    <w:rsid w:val="003E0A96"/>
    <w:rsid w:val="003F1B85"/>
    <w:rsid w:val="003F2025"/>
    <w:rsid w:val="003F203F"/>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5C84"/>
    <w:rsid w:val="0042781C"/>
    <w:rsid w:val="00430669"/>
    <w:rsid w:val="0043279B"/>
    <w:rsid w:val="00433EB6"/>
    <w:rsid w:val="0043677E"/>
    <w:rsid w:val="004402F3"/>
    <w:rsid w:val="0044072B"/>
    <w:rsid w:val="00440F87"/>
    <w:rsid w:val="00441C95"/>
    <w:rsid w:val="00442A87"/>
    <w:rsid w:val="0044367E"/>
    <w:rsid w:val="00444D00"/>
    <w:rsid w:val="0044529E"/>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834F2"/>
    <w:rsid w:val="0049064C"/>
    <w:rsid w:val="004913AF"/>
    <w:rsid w:val="00492879"/>
    <w:rsid w:val="0049324C"/>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47E4"/>
    <w:rsid w:val="005050C4"/>
    <w:rsid w:val="00506257"/>
    <w:rsid w:val="00511C07"/>
    <w:rsid w:val="0051208D"/>
    <w:rsid w:val="00512849"/>
    <w:rsid w:val="00512C80"/>
    <w:rsid w:val="00513D39"/>
    <w:rsid w:val="00515E28"/>
    <w:rsid w:val="00516410"/>
    <w:rsid w:val="00516A0D"/>
    <w:rsid w:val="00521ABF"/>
    <w:rsid w:val="00523DD7"/>
    <w:rsid w:val="005256F2"/>
    <w:rsid w:val="00526D01"/>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2C5"/>
    <w:rsid w:val="00551DB8"/>
    <w:rsid w:val="0055601B"/>
    <w:rsid w:val="0055606A"/>
    <w:rsid w:val="005568F6"/>
    <w:rsid w:val="00557160"/>
    <w:rsid w:val="00557400"/>
    <w:rsid w:val="00557BDA"/>
    <w:rsid w:val="0056073F"/>
    <w:rsid w:val="0056178F"/>
    <w:rsid w:val="00565CA5"/>
    <w:rsid w:val="00566A69"/>
    <w:rsid w:val="005710EB"/>
    <w:rsid w:val="00573C0E"/>
    <w:rsid w:val="00573CC3"/>
    <w:rsid w:val="005757AA"/>
    <w:rsid w:val="005765B2"/>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5599"/>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B1E"/>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7A30"/>
    <w:rsid w:val="00780469"/>
    <w:rsid w:val="00781A17"/>
    <w:rsid w:val="00782E8E"/>
    <w:rsid w:val="00783014"/>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B7A6D"/>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24F33"/>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0D7D"/>
    <w:rsid w:val="0089149C"/>
    <w:rsid w:val="00892274"/>
    <w:rsid w:val="00893002"/>
    <w:rsid w:val="008A2605"/>
    <w:rsid w:val="008A2E1F"/>
    <w:rsid w:val="008A2F65"/>
    <w:rsid w:val="008A3348"/>
    <w:rsid w:val="008A461A"/>
    <w:rsid w:val="008A6E4B"/>
    <w:rsid w:val="008A71DA"/>
    <w:rsid w:val="008B09E9"/>
    <w:rsid w:val="008B0BB1"/>
    <w:rsid w:val="008B4216"/>
    <w:rsid w:val="008B6536"/>
    <w:rsid w:val="008B673A"/>
    <w:rsid w:val="008C2075"/>
    <w:rsid w:val="008C2B05"/>
    <w:rsid w:val="008C3322"/>
    <w:rsid w:val="008C3D30"/>
    <w:rsid w:val="008C5A1C"/>
    <w:rsid w:val="008C5F5B"/>
    <w:rsid w:val="008C6194"/>
    <w:rsid w:val="008D04C5"/>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45B"/>
    <w:rsid w:val="00977CFC"/>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465F"/>
    <w:rsid w:val="009E5579"/>
    <w:rsid w:val="009E6E76"/>
    <w:rsid w:val="009F0999"/>
    <w:rsid w:val="009F180A"/>
    <w:rsid w:val="009F33BA"/>
    <w:rsid w:val="009F59CF"/>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667D"/>
    <w:rsid w:val="00A47622"/>
    <w:rsid w:val="00A50E9C"/>
    <w:rsid w:val="00A513F1"/>
    <w:rsid w:val="00A53D5F"/>
    <w:rsid w:val="00A543ED"/>
    <w:rsid w:val="00A55125"/>
    <w:rsid w:val="00A55AEE"/>
    <w:rsid w:val="00A60AE9"/>
    <w:rsid w:val="00A60B68"/>
    <w:rsid w:val="00A6218B"/>
    <w:rsid w:val="00A62208"/>
    <w:rsid w:val="00A629B2"/>
    <w:rsid w:val="00A65BDB"/>
    <w:rsid w:val="00A678F5"/>
    <w:rsid w:val="00A67C35"/>
    <w:rsid w:val="00A70FDD"/>
    <w:rsid w:val="00A712AE"/>
    <w:rsid w:val="00A71408"/>
    <w:rsid w:val="00A71717"/>
    <w:rsid w:val="00A72A66"/>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4807"/>
    <w:rsid w:val="00AA6037"/>
    <w:rsid w:val="00AA60C9"/>
    <w:rsid w:val="00AB0723"/>
    <w:rsid w:val="00AB2662"/>
    <w:rsid w:val="00AB50CA"/>
    <w:rsid w:val="00AB5785"/>
    <w:rsid w:val="00AC30E5"/>
    <w:rsid w:val="00AC3807"/>
    <w:rsid w:val="00AC4FC1"/>
    <w:rsid w:val="00AD0AD5"/>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6C0"/>
    <w:rsid w:val="00B118C2"/>
    <w:rsid w:val="00B12309"/>
    <w:rsid w:val="00B13F63"/>
    <w:rsid w:val="00B21E12"/>
    <w:rsid w:val="00B23DDC"/>
    <w:rsid w:val="00B24147"/>
    <w:rsid w:val="00B2526A"/>
    <w:rsid w:val="00B25BAB"/>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0AE2"/>
    <w:rsid w:val="00B61CEA"/>
    <w:rsid w:val="00B622BB"/>
    <w:rsid w:val="00B6344B"/>
    <w:rsid w:val="00B63C46"/>
    <w:rsid w:val="00B63DA0"/>
    <w:rsid w:val="00B646F6"/>
    <w:rsid w:val="00B65203"/>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433D"/>
    <w:rsid w:val="00BA5A95"/>
    <w:rsid w:val="00BA726C"/>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2DB2"/>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87385"/>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B29"/>
    <w:rsid w:val="00CC6CAB"/>
    <w:rsid w:val="00CC6F86"/>
    <w:rsid w:val="00CC76B2"/>
    <w:rsid w:val="00CD0C06"/>
    <w:rsid w:val="00CD2F06"/>
    <w:rsid w:val="00CD6B6D"/>
    <w:rsid w:val="00CD6BE5"/>
    <w:rsid w:val="00CD7332"/>
    <w:rsid w:val="00CD7B0A"/>
    <w:rsid w:val="00CE1F25"/>
    <w:rsid w:val="00CE74FB"/>
    <w:rsid w:val="00CF176E"/>
    <w:rsid w:val="00CF1F2C"/>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51AF"/>
    <w:rsid w:val="00D27277"/>
    <w:rsid w:val="00D277F6"/>
    <w:rsid w:val="00D30098"/>
    <w:rsid w:val="00D31DC7"/>
    <w:rsid w:val="00D34C73"/>
    <w:rsid w:val="00D40068"/>
    <w:rsid w:val="00D40EA6"/>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099"/>
    <w:rsid w:val="00E03A50"/>
    <w:rsid w:val="00E05A1C"/>
    <w:rsid w:val="00E140E6"/>
    <w:rsid w:val="00E16BBF"/>
    <w:rsid w:val="00E1746A"/>
    <w:rsid w:val="00E21830"/>
    <w:rsid w:val="00E21A84"/>
    <w:rsid w:val="00E2384B"/>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1E85"/>
    <w:rsid w:val="00E94E0C"/>
    <w:rsid w:val="00E96CC0"/>
    <w:rsid w:val="00EA10F7"/>
    <w:rsid w:val="00EA2A62"/>
    <w:rsid w:val="00EA5AE5"/>
    <w:rsid w:val="00EA5DB0"/>
    <w:rsid w:val="00EA6117"/>
    <w:rsid w:val="00EA65E6"/>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43A8"/>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A9"/>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580218591">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F35BB-8DA7-48B5-ABBD-647AD8D6D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12392</Words>
  <Characters>70638</Characters>
  <Application>Microsoft Office Word</Application>
  <DocSecurity>0</DocSecurity>
  <Lines>588</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82865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cp:revision>
  <cp:lastPrinted>2024-12-19T14:40:00Z</cp:lastPrinted>
  <dcterms:created xsi:type="dcterms:W3CDTF">2024-12-19T14:40:00Z</dcterms:created>
  <dcterms:modified xsi:type="dcterms:W3CDTF">2024-12-23T09:52:00Z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